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03DE" w14:textId="77777777" w:rsidR="000425CC" w:rsidRDefault="000425CC" w:rsidP="00020DF1">
      <w:pPr>
        <w:jc w:val="both"/>
      </w:pPr>
    </w:p>
    <w:p w14:paraId="0A10A5B5" w14:textId="3B539B41" w:rsidR="000425CC" w:rsidRDefault="000425CC" w:rsidP="00020DF1">
      <w:pPr>
        <w:jc w:val="both"/>
        <w:rPr>
          <w:rFonts w:ascii="Times New Roman" w:hAnsi="Times New Roman" w:cs="Times New Roman"/>
          <w:sz w:val="24"/>
          <w:szCs w:val="24"/>
        </w:rPr>
      </w:pPr>
      <w:r w:rsidRPr="000425CC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A55DB" w:rsidRPr="00EA55DB">
        <w:rPr>
          <w:rFonts w:ascii="Times New Roman" w:hAnsi="Times New Roman" w:cs="Times New Roman"/>
          <w:sz w:val="24"/>
          <w:szCs w:val="24"/>
        </w:rPr>
        <w:t>Odgovori na zahtjeve za dodatnim informacijama,</w:t>
      </w:r>
      <w:r w:rsidR="00EA55DB">
        <w:rPr>
          <w:rFonts w:ascii="Times New Roman" w:hAnsi="Times New Roman" w:cs="Times New Roman"/>
          <w:sz w:val="24"/>
          <w:szCs w:val="24"/>
        </w:rPr>
        <w:t xml:space="preserve"> </w:t>
      </w:r>
      <w:r w:rsidR="00EA55DB" w:rsidRPr="00EA55DB">
        <w:rPr>
          <w:rFonts w:ascii="Times New Roman" w:hAnsi="Times New Roman" w:cs="Times New Roman"/>
          <w:sz w:val="24"/>
          <w:szCs w:val="24"/>
        </w:rPr>
        <w:t>objašnjenjima i izmjenama u vezi s dokumentacijom o</w:t>
      </w:r>
      <w:r w:rsidR="00EA55DB">
        <w:rPr>
          <w:rFonts w:ascii="Times New Roman" w:hAnsi="Times New Roman" w:cs="Times New Roman"/>
          <w:sz w:val="24"/>
          <w:szCs w:val="24"/>
        </w:rPr>
        <w:t xml:space="preserve"> </w:t>
      </w:r>
      <w:r w:rsidR="00EA55DB" w:rsidRPr="00EA55DB">
        <w:rPr>
          <w:rFonts w:ascii="Times New Roman" w:hAnsi="Times New Roman" w:cs="Times New Roman"/>
          <w:sz w:val="24"/>
          <w:szCs w:val="24"/>
        </w:rPr>
        <w:t>nabavi</w:t>
      </w:r>
    </w:p>
    <w:p w14:paraId="682723C5" w14:textId="77777777" w:rsidR="00EA55DB" w:rsidRDefault="00EA55DB" w:rsidP="00020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B8EE8" w14:textId="77777777" w:rsidR="0024115F" w:rsidRDefault="0024115F" w:rsidP="00020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CF046" w14:textId="7FAFACBB" w:rsidR="000425CC" w:rsidRPr="000425CC" w:rsidRDefault="00EA55DB" w:rsidP="00020D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Naručitelj</w:t>
      </w:r>
      <w:r w:rsidR="000425CC" w:rsidRPr="000425CC">
        <w:rPr>
          <w:rFonts w:ascii="Times New Roman" w:hAnsi="Times New Roman" w:cs="Times New Roman"/>
          <w:b/>
          <w:bCs/>
          <w:sz w:val="24"/>
          <w:szCs w:val="24"/>
        </w:rPr>
        <w:t xml:space="preserve"> je dana </w:t>
      </w:r>
      <w:r w:rsidR="005C7F2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0E06E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C7F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06EA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0425CC" w:rsidRPr="000425CC">
        <w:rPr>
          <w:rFonts w:ascii="Times New Roman" w:hAnsi="Times New Roman" w:cs="Times New Roman"/>
          <w:b/>
          <w:bCs/>
          <w:sz w:val="24"/>
          <w:szCs w:val="24"/>
        </w:rPr>
        <w:t>. godine zaprimio sljedeći upit gospodarskog subjekta:</w:t>
      </w:r>
    </w:p>
    <w:p w14:paraId="695586CD" w14:textId="4F1697A6" w:rsidR="00A04CEE" w:rsidRPr="00B07C62" w:rsidRDefault="00A04CEE" w:rsidP="00A04CE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  <w:r w:rsidRPr="00B07C62">
        <w:rPr>
          <w:rFonts w:ascii="Times New Roman" w:hAnsi="Times New Roman" w:cs="Times New Roman"/>
          <w:i/>
          <w:iCs/>
        </w:rPr>
        <w:t>S obzirom da je Naručitelj izmijenio uvjet za ključnog stručnjaka – voditelja projekta,</w:t>
      </w:r>
      <w:r w:rsidRPr="00B07C62">
        <w:rPr>
          <w:rFonts w:ascii="Times New Roman" w:hAnsi="Times New Roman" w:cs="Times New Roman"/>
          <w:i/>
          <w:iCs/>
        </w:rPr>
        <w:t xml:space="preserve"> </w:t>
      </w:r>
      <w:r w:rsidRPr="00B07C62">
        <w:rPr>
          <w:rFonts w:ascii="Times New Roman" w:hAnsi="Times New Roman" w:cs="Times New Roman"/>
          <w:i/>
          <w:iCs/>
        </w:rPr>
        <w:t>ljubazno molimo dodatno razmatranje uvjeta formalnog obrazovanja za navedenu ulogu.</w:t>
      </w:r>
    </w:p>
    <w:p w14:paraId="1121555F" w14:textId="77777777" w:rsidR="00A04CEE" w:rsidRPr="00B07C62" w:rsidRDefault="00A04CEE" w:rsidP="00A04CEE">
      <w:pPr>
        <w:pStyle w:val="Odlomakpopisa"/>
        <w:jc w:val="both"/>
        <w:rPr>
          <w:rFonts w:ascii="Times New Roman" w:hAnsi="Times New Roman" w:cs="Times New Roman"/>
          <w:i/>
          <w:iCs/>
        </w:rPr>
      </w:pPr>
      <w:r w:rsidRPr="00B07C62">
        <w:rPr>
          <w:rFonts w:ascii="Times New Roman" w:hAnsi="Times New Roman" w:cs="Times New Roman"/>
          <w:i/>
          <w:iCs/>
        </w:rPr>
        <w:t>Naime, uloga voditelja projekta u kontekstu predmetne nabave primarno obuhvaća organizaciju, koordinaciju aktivnosti, komunikaciju s naručiteljem te upravljanje rokovima i isporukama, dok se tehnički dio realizacije odnosi na stručnjaka – web dizajnera.</w:t>
      </w:r>
    </w:p>
    <w:p w14:paraId="46D4D5DC" w14:textId="77777777" w:rsidR="00A04CEE" w:rsidRPr="00B07C62" w:rsidRDefault="00A04CEE" w:rsidP="00A04CEE">
      <w:pPr>
        <w:pStyle w:val="Odlomakpopisa"/>
        <w:jc w:val="both"/>
        <w:rPr>
          <w:rFonts w:ascii="Times New Roman" w:hAnsi="Times New Roman" w:cs="Times New Roman"/>
          <w:i/>
          <w:iCs/>
          <w:u w:val="single"/>
        </w:rPr>
      </w:pPr>
      <w:r w:rsidRPr="00B07C62">
        <w:rPr>
          <w:rFonts w:ascii="Times New Roman" w:hAnsi="Times New Roman" w:cs="Times New Roman"/>
          <w:i/>
          <w:iCs/>
          <w:u w:val="single"/>
        </w:rPr>
        <w:t>Slijedom navedenog, smatramo da bi za ulogu ključnog stručnjaka – voditelja projekta bilo razmjerno i primjereno omogućiti sudjelovanje osoba sa završenim preddiplomskim stručnim studijem (VŠS), uz odgovarajuće iskustvo u vođenju projekata izrade web stranica.</w:t>
      </w:r>
    </w:p>
    <w:p w14:paraId="6E1D232C" w14:textId="77777777" w:rsidR="00A04CEE" w:rsidRPr="00B07C62" w:rsidRDefault="00A04CEE" w:rsidP="00A04CEE">
      <w:pPr>
        <w:pStyle w:val="Odlomakpopisa"/>
        <w:jc w:val="both"/>
        <w:rPr>
          <w:rFonts w:ascii="Times New Roman" w:hAnsi="Times New Roman" w:cs="Times New Roman"/>
          <w:i/>
          <w:iCs/>
        </w:rPr>
      </w:pPr>
      <w:r w:rsidRPr="00B07C62">
        <w:rPr>
          <w:rFonts w:ascii="Times New Roman" w:hAnsi="Times New Roman" w:cs="Times New Roman"/>
          <w:i/>
          <w:iCs/>
        </w:rPr>
        <w:t>Navedena izmjena ne bi utjecala na kvalitetu izvršenja ugovora, već bi omogućila veću tržišnu konkurentnost, osobito uzimajući u obzir procijenjenu vrijednost nabave i prirodu usluge.</w:t>
      </w:r>
    </w:p>
    <w:p w14:paraId="6EDB4F69" w14:textId="77777777" w:rsidR="00A04CEE" w:rsidRPr="00B07C62" w:rsidRDefault="00A04CEE" w:rsidP="00A04CEE">
      <w:pPr>
        <w:pStyle w:val="Odlomakpopisa"/>
        <w:jc w:val="both"/>
        <w:rPr>
          <w:rFonts w:ascii="Times New Roman" w:hAnsi="Times New Roman" w:cs="Times New Roman"/>
          <w:i/>
          <w:iCs/>
        </w:rPr>
      </w:pPr>
      <w:r w:rsidRPr="00B07C62">
        <w:rPr>
          <w:rFonts w:ascii="Times New Roman" w:hAnsi="Times New Roman" w:cs="Times New Roman"/>
          <w:i/>
          <w:iCs/>
        </w:rPr>
        <w:t>Ljubazno molimo razmatranje mogućnosti izmjene uvjeta u tom dijelu.</w:t>
      </w:r>
    </w:p>
    <w:p w14:paraId="6791E231" w14:textId="48766224" w:rsidR="000425CC" w:rsidRPr="00A04CEE" w:rsidRDefault="000425CC" w:rsidP="00A04CEE">
      <w:pPr>
        <w:pStyle w:val="Odlomakpopis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BA9A94" w14:textId="7C7008D4" w:rsidR="000425CC" w:rsidRPr="000425CC" w:rsidRDefault="000425CC" w:rsidP="00020D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5CC">
        <w:rPr>
          <w:rFonts w:ascii="Times New Roman" w:hAnsi="Times New Roman" w:cs="Times New Roman"/>
          <w:b/>
          <w:bCs/>
          <w:sz w:val="24"/>
          <w:szCs w:val="24"/>
        </w:rPr>
        <w:t xml:space="preserve">Odgovor </w:t>
      </w:r>
      <w:r w:rsidR="009020A9">
        <w:rPr>
          <w:rFonts w:ascii="Times New Roman" w:hAnsi="Times New Roman" w:cs="Times New Roman"/>
          <w:b/>
          <w:bCs/>
          <w:sz w:val="24"/>
          <w:szCs w:val="24"/>
        </w:rPr>
        <w:t>Naručitelja</w:t>
      </w:r>
      <w:r w:rsidRPr="000425CC">
        <w:rPr>
          <w:rFonts w:ascii="Times New Roman" w:hAnsi="Times New Roman" w:cs="Times New Roman"/>
          <w:b/>
          <w:bCs/>
          <w:sz w:val="24"/>
          <w:szCs w:val="24"/>
        </w:rPr>
        <w:t xml:space="preserve"> sukladno zaprimljenom upitu je idući:</w:t>
      </w:r>
    </w:p>
    <w:p w14:paraId="57AB9D12" w14:textId="7539AE8E" w:rsidR="00BC2DAA" w:rsidRPr="00BC2DAA" w:rsidRDefault="00BC2DAA" w:rsidP="00BC2DAA">
      <w:pPr>
        <w:pStyle w:val="xmsonormal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2DAA">
        <w:rPr>
          <w:rFonts w:ascii="Times New Roman" w:hAnsi="Times New Roman" w:cs="Times New Roman"/>
          <w:i/>
          <w:iCs/>
          <w:sz w:val="24"/>
          <w:szCs w:val="24"/>
        </w:rPr>
        <w:t>Naručitelj je već prethodno razmotrio uvjete vezane uz ključnog stručnjaka – voditelja projekta te smatramo kako je navedena uloga od iznimne važnosti za uspješnu realizaciju projekta i izvršenje ugovora u cjelini. Voditelj projekta, osim organizacijskih i koordinacijskih aktivnosti, ima ključnu odgovornost za cjelokupno upravljanje projektom, pravovremeno donošenje odluka te osiguranje kvalitete isporuka, zbog čega smatramo da su propisani uvjeti formalnog obrazovanja primjereni i opravdani.</w:t>
      </w:r>
    </w:p>
    <w:p w14:paraId="2EEADA83" w14:textId="77777777" w:rsidR="00BC2DAA" w:rsidRDefault="00BC2DAA" w:rsidP="00BC2DAA">
      <w:pPr>
        <w:pStyle w:val="xmsonormal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B59AFF" w14:textId="7763135D" w:rsidR="00BC2DAA" w:rsidRPr="00BC2DAA" w:rsidRDefault="00BC2DAA" w:rsidP="00BC2DAA">
      <w:pPr>
        <w:pStyle w:val="xmsonormal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2DAA">
        <w:rPr>
          <w:rFonts w:ascii="Times New Roman" w:hAnsi="Times New Roman" w:cs="Times New Roman"/>
          <w:i/>
          <w:iCs/>
          <w:sz w:val="24"/>
          <w:szCs w:val="24"/>
        </w:rPr>
        <w:t>Slijedom navedenog, Naručitelj ostaje pri postojećim uvjetima dokumentacije o nabavi.</w:t>
      </w:r>
    </w:p>
    <w:p w14:paraId="73F3AE95" w14:textId="170A7199" w:rsidR="000425CC" w:rsidRDefault="000425CC" w:rsidP="00020DF1">
      <w:pPr>
        <w:pStyle w:val="xmsonormal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04B7B" w14:textId="77777777" w:rsidR="003414CF" w:rsidRDefault="003414CF" w:rsidP="003414CF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</w:p>
    <w:p w14:paraId="06234C3C" w14:textId="77777777" w:rsidR="003414CF" w:rsidRDefault="003414CF" w:rsidP="003414CF">
      <w:pPr>
        <w:pStyle w:val="xmso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696FC" w14:textId="77777777" w:rsidR="000425CC" w:rsidRDefault="000425CC" w:rsidP="000425CC">
      <w:pPr>
        <w:pStyle w:val="xmsonormal"/>
        <w:rPr>
          <w:rFonts w:ascii="Times New Roman" w:hAnsi="Times New Roman" w:cs="Times New Roman"/>
          <w:i/>
          <w:iCs/>
          <w:sz w:val="24"/>
          <w:szCs w:val="24"/>
        </w:rPr>
      </w:pPr>
    </w:p>
    <w:p w14:paraId="2F81CF03" w14:textId="77777777" w:rsidR="000425CC" w:rsidRDefault="000425CC" w:rsidP="000425CC">
      <w:pPr>
        <w:pStyle w:val="xmsonormal"/>
        <w:rPr>
          <w:rFonts w:ascii="Times New Roman" w:hAnsi="Times New Roman" w:cs="Times New Roman"/>
          <w:i/>
          <w:iCs/>
          <w:sz w:val="24"/>
          <w:szCs w:val="24"/>
        </w:rPr>
      </w:pPr>
    </w:p>
    <w:p w14:paraId="530D998E" w14:textId="77777777" w:rsidR="000425CC" w:rsidRPr="000425CC" w:rsidRDefault="000425CC" w:rsidP="00042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7D8E9" w14:textId="08D7ED72" w:rsidR="000425CC" w:rsidRPr="000425CC" w:rsidRDefault="000425CC" w:rsidP="00042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25CC" w:rsidRPr="000425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EE34" w14:textId="77777777" w:rsidR="003C54D0" w:rsidRDefault="003C54D0" w:rsidP="005F6AAA">
      <w:pPr>
        <w:spacing w:after="0" w:line="240" w:lineRule="auto"/>
      </w:pPr>
      <w:r>
        <w:separator/>
      </w:r>
    </w:p>
  </w:endnote>
  <w:endnote w:type="continuationSeparator" w:id="0">
    <w:p w14:paraId="3A098197" w14:textId="77777777" w:rsidR="003C54D0" w:rsidRDefault="003C54D0" w:rsidP="005F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FFC4" w14:textId="77777777" w:rsidR="003C54D0" w:rsidRDefault="003C54D0" w:rsidP="005F6AAA">
      <w:pPr>
        <w:spacing w:after="0" w:line="240" w:lineRule="auto"/>
      </w:pPr>
      <w:r>
        <w:separator/>
      </w:r>
    </w:p>
  </w:footnote>
  <w:footnote w:type="continuationSeparator" w:id="0">
    <w:p w14:paraId="4140CC77" w14:textId="77777777" w:rsidR="003C54D0" w:rsidRDefault="003C54D0" w:rsidP="005F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19"/>
      <w:gridCol w:w="2124"/>
    </w:tblGrid>
    <w:tr w:rsidR="005F6AAA" w:rsidRPr="005F6AAA" w14:paraId="44F98428" w14:textId="77777777" w:rsidTr="009B350A">
      <w:trPr>
        <w:trHeight w:val="675"/>
      </w:trPr>
      <w:tc>
        <w:tcPr>
          <w:tcW w:w="1547" w:type="dxa"/>
          <w:vMerge w:val="restart"/>
        </w:tcPr>
        <w:p w14:paraId="06D79452" w14:textId="77777777" w:rsidR="005F6AAA" w:rsidRPr="005F6AAA" w:rsidRDefault="005F6AAA" w:rsidP="005F6AA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</w:pPr>
          <w:r w:rsidRPr="005F6AAA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eastAsia="hr-HR"/>
              <w14:ligatures w14:val="none"/>
            </w:rPr>
            <w:drawing>
              <wp:anchor distT="0" distB="0" distL="114300" distR="114300" simplePos="0" relativeHeight="251659264" behindDoc="1" locked="0" layoutInCell="1" allowOverlap="0" wp14:anchorId="2FA2A68D" wp14:editId="0DDC4CD0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2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5F6AAA"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  <w:tab/>
          </w:r>
        </w:p>
      </w:tc>
      <w:tc>
        <w:tcPr>
          <w:tcW w:w="5579" w:type="dxa"/>
          <w:vAlign w:val="center"/>
        </w:tcPr>
        <w:p w14:paraId="1761CE74" w14:textId="77777777" w:rsidR="005F6AAA" w:rsidRPr="005F6AAA" w:rsidRDefault="005F6AAA" w:rsidP="005F6AA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0"/>
              <w:szCs w:val="20"/>
              <w:lang w:eastAsia="hr-HR"/>
              <w14:ligatures w14:val="none"/>
            </w:rPr>
          </w:pPr>
          <w:r w:rsidRPr="005F6AAA">
            <w:rPr>
              <w:rFonts w:ascii="Arial" w:eastAsia="Times New Roman" w:hAnsi="Arial" w:cs="Arial"/>
              <w:b/>
              <w:kern w:val="0"/>
              <w:sz w:val="20"/>
              <w:szCs w:val="20"/>
              <w:lang w:eastAsia="hr-HR"/>
              <w14:ligatures w14:val="none"/>
            </w:rPr>
            <w:t>REPUBLIKA HRVATSKA</w:t>
          </w:r>
        </w:p>
        <w:p w14:paraId="1E3A089E" w14:textId="04511A47" w:rsidR="005F6AAA" w:rsidRPr="005F6AAA" w:rsidRDefault="005F6AAA" w:rsidP="005F6AA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4"/>
              <w:szCs w:val="24"/>
              <w:lang w:eastAsia="hr-HR"/>
              <w14:ligatures w14:val="none"/>
            </w:rPr>
          </w:pPr>
          <w:r w:rsidRPr="005F6AAA">
            <w:rPr>
              <w:rFonts w:ascii="Arial" w:eastAsia="Times New Roman" w:hAnsi="Arial" w:cs="Arial"/>
              <w:b/>
              <w:kern w:val="0"/>
              <w:sz w:val="20"/>
              <w:szCs w:val="20"/>
              <w:lang w:eastAsia="hr-HR"/>
              <w14:ligatures w14:val="none"/>
            </w:rPr>
            <w:t>MINISTARSTVO POLJOPRIVREDE</w:t>
          </w:r>
          <w:r w:rsidR="00EA55DB">
            <w:rPr>
              <w:rFonts w:ascii="Arial" w:eastAsia="Times New Roman" w:hAnsi="Arial" w:cs="Arial"/>
              <w:b/>
              <w:kern w:val="0"/>
              <w:sz w:val="20"/>
              <w:szCs w:val="20"/>
              <w:lang w:eastAsia="hr-HR"/>
              <w14:ligatures w14:val="none"/>
            </w:rPr>
            <w:t>, ŠUMARSTVA I RIBARSTVA</w:t>
          </w:r>
        </w:p>
      </w:tc>
      <w:tc>
        <w:tcPr>
          <w:tcW w:w="2160" w:type="dxa"/>
          <w:vAlign w:val="center"/>
        </w:tcPr>
        <w:p w14:paraId="33694C06" w14:textId="77777777" w:rsidR="005F6AAA" w:rsidRPr="005F6AAA" w:rsidRDefault="005F6AAA" w:rsidP="005F6AAA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:lang w:eastAsia="hr-HR"/>
              <w14:ligatures w14:val="none"/>
            </w:rPr>
          </w:pPr>
          <w:r w:rsidRPr="005F6AAA">
            <w:rPr>
              <w:rFonts w:ascii="Arial" w:eastAsia="Times New Roman" w:hAnsi="Arial" w:cs="Arial"/>
              <w:kern w:val="0"/>
              <w:lang w:eastAsia="hr-HR"/>
              <w14:ligatures w14:val="none"/>
            </w:rPr>
            <w:t>Ev. broj nabave:</w:t>
          </w:r>
        </w:p>
        <w:p w14:paraId="6996459D" w14:textId="2D34FA38" w:rsidR="005F6AAA" w:rsidRPr="005F6AAA" w:rsidRDefault="00D13ADF" w:rsidP="005F6AA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highlight w:val="yellow"/>
              <w:lang w:eastAsia="hr-HR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  <w:t>80</w:t>
          </w:r>
          <w:r w:rsidR="005F6AAA" w:rsidRPr="005F6AAA"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  <w:t>/202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  <w:t>6</w:t>
          </w:r>
          <w:r w:rsidR="005F6AAA" w:rsidRPr="005F6AAA"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  <w:t>/JN</w:t>
          </w:r>
        </w:p>
      </w:tc>
    </w:tr>
    <w:tr w:rsidR="005F6AAA" w:rsidRPr="005F6AAA" w14:paraId="4A18AC9C" w14:textId="77777777" w:rsidTr="009B350A">
      <w:trPr>
        <w:trHeight w:val="391"/>
      </w:trPr>
      <w:tc>
        <w:tcPr>
          <w:tcW w:w="1547" w:type="dxa"/>
          <w:vMerge/>
        </w:tcPr>
        <w:p w14:paraId="334FD07E" w14:textId="77777777" w:rsidR="005F6AAA" w:rsidRPr="005F6AAA" w:rsidRDefault="005F6AAA" w:rsidP="005F6AA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</w:pPr>
        </w:p>
      </w:tc>
      <w:tc>
        <w:tcPr>
          <w:tcW w:w="5579" w:type="dxa"/>
          <w:vAlign w:val="center"/>
        </w:tcPr>
        <w:p w14:paraId="17FE4313" w14:textId="6C3CA72C" w:rsidR="005F6AAA" w:rsidRPr="005F6AAA" w:rsidRDefault="005F6AAA" w:rsidP="005F6AA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hr-HR"/>
              <w14:ligatures w14:val="none"/>
            </w:rPr>
          </w:pPr>
        </w:p>
      </w:tc>
      <w:tc>
        <w:tcPr>
          <w:tcW w:w="2160" w:type="dxa"/>
          <w:vAlign w:val="center"/>
        </w:tcPr>
        <w:p w14:paraId="105FE674" w14:textId="4E57B424" w:rsidR="005F6AAA" w:rsidRPr="005F6AAA" w:rsidRDefault="005F6AAA" w:rsidP="005F6AAA">
          <w:pPr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24"/>
              <w:szCs w:val="24"/>
              <w:lang w:eastAsia="hr-HR"/>
              <w14:ligatures w14:val="none"/>
            </w:rPr>
          </w:pPr>
          <w:r w:rsidRPr="005F6AAA">
            <w:rPr>
              <w:rFonts w:ascii="Arial" w:eastAsia="Times New Roman" w:hAnsi="Arial" w:cs="Arial"/>
              <w:kern w:val="0"/>
              <w:sz w:val="20"/>
              <w:szCs w:val="20"/>
              <w:lang w:eastAsia="hr-HR"/>
              <w14:ligatures w14:val="none"/>
            </w:rPr>
            <w:tab/>
          </w:r>
        </w:p>
      </w:tc>
    </w:tr>
  </w:tbl>
  <w:p w14:paraId="5AF96FE3" w14:textId="77777777" w:rsidR="005F6AAA" w:rsidRDefault="005F6A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C21"/>
    <w:multiLevelType w:val="hybridMultilevel"/>
    <w:tmpl w:val="16F2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F343D"/>
    <w:multiLevelType w:val="hybridMultilevel"/>
    <w:tmpl w:val="20384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053D9"/>
    <w:multiLevelType w:val="hybridMultilevel"/>
    <w:tmpl w:val="0414E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13CF6"/>
    <w:multiLevelType w:val="hybridMultilevel"/>
    <w:tmpl w:val="ADD66CA8"/>
    <w:lvl w:ilvl="0" w:tplc="814CBB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5768">
    <w:abstractNumId w:val="2"/>
  </w:num>
  <w:num w:numId="2" w16cid:durableId="1947611853">
    <w:abstractNumId w:val="1"/>
  </w:num>
  <w:num w:numId="3" w16cid:durableId="1480228483">
    <w:abstractNumId w:val="3"/>
  </w:num>
  <w:num w:numId="4" w16cid:durableId="143262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CC"/>
    <w:rsid w:val="00020DF1"/>
    <w:rsid w:val="000425CC"/>
    <w:rsid w:val="000B08FD"/>
    <w:rsid w:val="000E06EA"/>
    <w:rsid w:val="000F25AB"/>
    <w:rsid w:val="001E7ECB"/>
    <w:rsid w:val="0023243E"/>
    <w:rsid w:val="0024115F"/>
    <w:rsid w:val="00271F13"/>
    <w:rsid w:val="002A4139"/>
    <w:rsid w:val="003414CF"/>
    <w:rsid w:val="00395D68"/>
    <w:rsid w:val="003C54D0"/>
    <w:rsid w:val="005C7F2C"/>
    <w:rsid w:val="005F6AAA"/>
    <w:rsid w:val="007E172D"/>
    <w:rsid w:val="008516E1"/>
    <w:rsid w:val="008C717A"/>
    <w:rsid w:val="009020A9"/>
    <w:rsid w:val="00906904"/>
    <w:rsid w:val="009509FE"/>
    <w:rsid w:val="00963912"/>
    <w:rsid w:val="00A04CEE"/>
    <w:rsid w:val="00A53687"/>
    <w:rsid w:val="00AA53EA"/>
    <w:rsid w:val="00AE2273"/>
    <w:rsid w:val="00AF7CEE"/>
    <w:rsid w:val="00B07C62"/>
    <w:rsid w:val="00BC2DAA"/>
    <w:rsid w:val="00C8100F"/>
    <w:rsid w:val="00D13ADF"/>
    <w:rsid w:val="00E30E58"/>
    <w:rsid w:val="00EA08D0"/>
    <w:rsid w:val="00EA55DB"/>
    <w:rsid w:val="00F06806"/>
    <w:rsid w:val="00F83564"/>
    <w:rsid w:val="00F83B96"/>
    <w:rsid w:val="00F95D9C"/>
    <w:rsid w:val="00F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950E"/>
  <w15:chartTrackingRefBased/>
  <w15:docId w15:val="{F27980CF-6302-487C-8A53-012B4EA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2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2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2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2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2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2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2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2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2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2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2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2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25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25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25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25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25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25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2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2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2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2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25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25C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25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2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25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25C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425CC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F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AAA"/>
  </w:style>
  <w:style w:type="paragraph" w:styleId="Podnoje">
    <w:name w:val="footer"/>
    <w:basedOn w:val="Normal"/>
    <w:link w:val="PodnojeChar"/>
    <w:uiPriority w:val="99"/>
    <w:unhideWhenUsed/>
    <w:rsid w:val="005F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Herman</dc:creator>
  <cp:keywords/>
  <dc:description/>
  <cp:lastModifiedBy>Marijana Herman</cp:lastModifiedBy>
  <cp:revision>30</cp:revision>
  <dcterms:created xsi:type="dcterms:W3CDTF">2024-03-07T14:13:00Z</dcterms:created>
  <dcterms:modified xsi:type="dcterms:W3CDTF">2026-05-04T07:02:00Z</dcterms:modified>
</cp:coreProperties>
</file>