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B7382" w14:textId="77777777" w:rsidR="004C06AE" w:rsidRPr="002A10F2" w:rsidRDefault="004C06AE" w:rsidP="004C06AE"/>
    <w:p w14:paraId="63FB2FB2" w14:textId="77777777" w:rsidR="004C06AE" w:rsidRPr="002A10F2" w:rsidRDefault="004C06AE" w:rsidP="004C06AE"/>
    <w:p w14:paraId="3661A80A" w14:textId="77777777" w:rsidR="004C06AE" w:rsidRPr="002A10F2" w:rsidRDefault="004C06AE" w:rsidP="004C06AE"/>
    <w:p w14:paraId="5B786272" w14:textId="77777777" w:rsidR="004C06AE" w:rsidRPr="002A10F2" w:rsidRDefault="004C06AE" w:rsidP="004C06AE"/>
    <w:p w14:paraId="34658EF3" w14:textId="77777777" w:rsidR="004C06AE" w:rsidRPr="002A10F2" w:rsidRDefault="004C06AE" w:rsidP="004C06AE"/>
    <w:p w14:paraId="3729CA75" w14:textId="77777777" w:rsidR="004C06AE" w:rsidRPr="002A10F2" w:rsidRDefault="004C06AE" w:rsidP="004C06AE"/>
    <w:p w14:paraId="5948BD99" w14:textId="77777777" w:rsidR="004C06AE" w:rsidRDefault="004C06AE" w:rsidP="004C06AE">
      <w:pPr>
        <w:pStyle w:val="Podnoje"/>
        <w:spacing w:before="240" w:after="240"/>
        <w:jc w:val="center"/>
        <w:rPr>
          <w:b/>
        </w:rPr>
      </w:pPr>
    </w:p>
    <w:p w14:paraId="569E8147" w14:textId="77777777" w:rsidR="004C06AE" w:rsidRDefault="004C06AE" w:rsidP="004C06AE">
      <w:pPr>
        <w:pStyle w:val="Podnoje"/>
        <w:spacing w:before="240" w:after="240"/>
        <w:jc w:val="center"/>
        <w:rPr>
          <w:b/>
        </w:rPr>
      </w:pPr>
    </w:p>
    <w:p w14:paraId="19D273D0" w14:textId="77777777" w:rsidR="004C06AE" w:rsidRDefault="004C06AE" w:rsidP="004C06AE">
      <w:pPr>
        <w:pStyle w:val="Podnoje"/>
        <w:spacing w:before="240" w:after="240"/>
        <w:jc w:val="center"/>
        <w:rPr>
          <w:b/>
        </w:rPr>
      </w:pPr>
    </w:p>
    <w:p w14:paraId="39B19F12" w14:textId="77777777" w:rsidR="004C06AE" w:rsidRPr="002A10F2" w:rsidRDefault="004C06AE" w:rsidP="004C06AE">
      <w:pPr>
        <w:pStyle w:val="Podnoje"/>
        <w:spacing w:before="240" w:after="240"/>
        <w:jc w:val="center"/>
        <w:rPr>
          <w:b/>
        </w:rPr>
      </w:pPr>
    </w:p>
    <w:p w14:paraId="6E304B54" w14:textId="77777777" w:rsidR="004C06AE" w:rsidRPr="002A10F2" w:rsidRDefault="004C06AE" w:rsidP="004C06AE">
      <w:pPr>
        <w:jc w:val="center"/>
        <w:rPr>
          <w:b/>
        </w:rPr>
      </w:pPr>
      <w:r w:rsidRPr="002A10F2">
        <w:rPr>
          <w:b/>
        </w:rPr>
        <w:t xml:space="preserve">DOKUMENTACIJA </w:t>
      </w:r>
      <w:r>
        <w:rPr>
          <w:b/>
        </w:rPr>
        <w:t>O NABAVI</w:t>
      </w:r>
    </w:p>
    <w:p w14:paraId="4DC6D4E5" w14:textId="77777777" w:rsidR="004C06AE" w:rsidRPr="002A10F2" w:rsidRDefault="004C06AE" w:rsidP="004C06AE">
      <w:pPr>
        <w:pStyle w:val="Podnoje"/>
        <w:spacing w:before="240" w:after="240"/>
        <w:jc w:val="center"/>
        <w:rPr>
          <w:b/>
        </w:rPr>
      </w:pPr>
    </w:p>
    <w:p w14:paraId="5FE226F0"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5467B5F6" w14:textId="77777777" w:rsidTr="003C3E36">
        <w:tc>
          <w:tcPr>
            <w:tcW w:w="9286" w:type="dxa"/>
          </w:tcPr>
          <w:p w14:paraId="01FCA58D" w14:textId="7D3E58CC" w:rsidR="004C06AE" w:rsidRPr="006B5395" w:rsidRDefault="007D0553" w:rsidP="000A5330">
            <w:pPr>
              <w:jc w:val="center"/>
              <w:rPr>
                <w:rFonts w:eastAsia="Calibri"/>
                <w:sz w:val="32"/>
                <w:szCs w:val="32"/>
                <w:lang w:eastAsia="en-US"/>
              </w:rPr>
            </w:pPr>
            <w:r>
              <w:rPr>
                <w:rFonts w:eastAsia="Arial Unicode MS"/>
                <w:b/>
                <w:sz w:val="32"/>
                <w:szCs w:val="32"/>
              </w:rPr>
              <w:t>Održavanje portala Savjetodavna.hr</w:t>
            </w:r>
            <w:r w:rsidR="00236B48" w:rsidRPr="00236B48">
              <w:rPr>
                <w:rFonts w:eastAsia="Arial Unicode MS"/>
                <w:b/>
                <w:sz w:val="32"/>
                <w:szCs w:val="32"/>
              </w:rPr>
              <w:t xml:space="preserve"> </w:t>
            </w:r>
          </w:p>
        </w:tc>
      </w:tr>
    </w:tbl>
    <w:p w14:paraId="29BC90DD" w14:textId="77777777" w:rsidR="004C06AE" w:rsidRPr="002A10F2" w:rsidRDefault="004C06AE" w:rsidP="004C06AE">
      <w:pPr>
        <w:jc w:val="center"/>
        <w:rPr>
          <w:b/>
        </w:rPr>
      </w:pPr>
    </w:p>
    <w:p w14:paraId="420E2761" w14:textId="77777777" w:rsidR="004C06AE" w:rsidRDefault="004C06AE" w:rsidP="004C06AE">
      <w:pPr>
        <w:jc w:val="center"/>
        <w:rPr>
          <w:b/>
        </w:rPr>
      </w:pPr>
    </w:p>
    <w:p w14:paraId="34099DD0" w14:textId="77777777" w:rsidR="00D44858" w:rsidRDefault="00D44858" w:rsidP="004C06AE">
      <w:pPr>
        <w:jc w:val="center"/>
        <w:rPr>
          <w:b/>
        </w:rPr>
      </w:pPr>
    </w:p>
    <w:p w14:paraId="6FF80BC7" w14:textId="77777777" w:rsidR="00D44858" w:rsidRPr="002A10F2" w:rsidRDefault="00D44858" w:rsidP="004C06AE">
      <w:pPr>
        <w:jc w:val="center"/>
        <w:rPr>
          <w:b/>
        </w:rPr>
      </w:pPr>
    </w:p>
    <w:p w14:paraId="19E8BB9E" w14:textId="77777777" w:rsidR="004C06AE" w:rsidRPr="002A10F2" w:rsidRDefault="004C06AE" w:rsidP="004C06AE">
      <w:pPr>
        <w:jc w:val="center"/>
        <w:rPr>
          <w:b/>
        </w:rPr>
      </w:pPr>
    </w:p>
    <w:p w14:paraId="10726CA6" w14:textId="77777777" w:rsidR="004C06AE" w:rsidRPr="002A10F2" w:rsidRDefault="004C06AE" w:rsidP="004C06AE">
      <w:pPr>
        <w:jc w:val="center"/>
        <w:rPr>
          <w:b/>
        </w:rPr>
      </w:pPr>
      <w:r>
        <w:rPr>
          <w:b/>
        </w:rPr>
        <w:t>Poziv za dostavu ponuda</w:t>
      </w:r>
    </w:p>
    <w:p w14:paraId="10BEE464" w14:textId="77777777" w:rsidR="004C06AE" w:rsidRPr="002A10F2" w:rsidRDefault="004C06AE" w:rsidP="004C06AE">
      <w:pPr>
        <w:jc w:val="center"/>
        <w:rPr>
          <w:b/>
        </w:rPr>
      </w:pPr>
    </w:p>
    <w:p w14:paraId="064C79C4" w14:textId="77777777" w:rsidR="004C06AE" w:rsidRPr="002A10F2" w:rsidRDefault="004C06AE" w:rsidP="004C06AE">
      <w:pPr>
        <w:jc w:val="center"/>
        <w:rPr>
          <w:b/>
        </w:rPr>
      </w:pPr>
    </w:p>
    <w:p w14:paraId="3EE818D6" w14:textId="77777777" w:rsidR="004C06AE" w:rsidRPr="002A10F2" w:rsidRDefault="004C06AE" w:rsidP="004C06AE">
      <w:pPr>
        <w:jc w:val="center"/>
        <w:rPr>
          <w:b/>
        </w:rPr>
      </w:pPr>
    </w:p>
    <w:p w14:paraId="690DB244" w14:textId="77777777" w:rsidR="004C06AE" w:rsidRPr="002A10F2" w:rsidRDefault="004C06AE" w:rsidP="004C06AE">
      <w:pPr>
        <w:jc w:val="center"/>
        <w:rPr>
          <w:b/>
        </w:rPr>
      </w:pPr>
    </w:p>
    <w:p w14:paraId="4D7CC374" w14:textId="77777777" w:rsidR="004C06AE" w:rsidRPr="002A10F2" w:rsidRDefault="004C06AE" w:rsidP="004C06AE">
      <w:pPr>
        <w:jc w:val="center"/>
        <w:rPr>
          <w:b/>
        </w:rPr>
      </w:pPr>
    </w:p>
    <w:p w14:paraId="4663106F" w14:textId="77777777" w:rsidR="004C06AE" w:rsidRPr="002A10F2" w:rsidRDefault="004C06AE" w:rsidP="004C06AE">
      <w:pPr>
        <w:jc w:val="center"/>
        <w:rPr>
          <w:b/>
        </w:rPr>
      </w:pPr>
    </w:p>
    <w:p w14:paraId="617A3D40" w14:textId="77777777" w:rsidR="004C06AE" w:rsidRPr="002A10F2" w:rsidRDefault="004C06AE" w:rsidP="004C06AE">
      <w:pPr>
        <w:jc w:val="center"/>
        <w:rPr>
          <w:b/>
        </w:rPr>
      </w:pPr>
    </w:p>
    <w:p w14:paraId="298CB2AB" w14:textId="77777777" w:rsidR="004C06AE" w:rsidRPr="002A10F2" w:rsidRDefault="004C06AE" w:rsidP="004C06AE">
      <w:pPr>
        <w:jc w:val="center"/>
        <w:rPr>
          <w:b/>
        </w:rPr>
      </w:pPr>
    </w:p>
    <w:p w14:paraId="15AF0B9D" w14:textId="77777777" w:rsidR="004C06AE" w:rsidRPr="002A10F2" w:rsidRDefault="004C06AE" w:rsidP="004C06AE">
      <w:pPr>
        <w:jc w:val="center"/>
        <w:rPr>
          <w:b/>
        </w:rPr>
      </w:pPr>
    </w:p>
    <w:p w14:paraId="775D3011" w14:textId="77777777" w:rsidR="004C06AE" w:rsidRPr="002A10F2" w:rsidRDefault="004C06AE" w:rsidP="004C06AE">
      <w:pPr>
        <w:jc w:val="center"/>
        <w:rPr>
          <w:b/>
        </w:rPr>
      </w:pPr>
    </w:p>
    <w:p w14:paraId="4D09F88E" w14:textId="77777777" w:rsidR="004C06AE" w:rsidRPr="002A10F2" w:rsidRDefault="004C06AE" w:rsidP="004C06AE">
      <w:pPr>
        <w:jc w:val="center"/>
        <w:rPr>
          <w:b/>
        </w:rPr>
      </w:pPr>
    </w:p>
    <w:p w14:paraId="12914D82" w14:textId="77777777" w:rsidR="004C06AE" w:rsidRPr="002A10F2" w:rsidRDefault="004C06AE" w:rsidP="004C06AE">
      <w:pPr>
        <w:jc w:val="center"/>
        <w:rPr>
          <w:b/>
        </w:rPr>
      </w:pPr>
    </w:p>
    <w:p w14:paraId="6B57399C" w14:textId="77777777" w:rsidR="004C06AE" w:rsidRDefault="004C06AE" w:rsidP="004C06AE">
      <w:pPr>
        <w:jc w:val="center"/>
        <w:rPr>
          <w:b/>
        </w:rPr>
      </w:pPr>
    </w:p>
    <w:p w14:paraId="0C49F728" w14:textId="77777777" w:rsidR="00D44858" w:rsidRDefault="00D44858" w:rsidP="004C06AE">
      <w:pPr>
        <w:jc w:val="center"/>
        <w:rPr>
          <w:b/>
        </w:rPr>
      </w:pPr>
    </w:p>
    <w:p w14:paraId="0C9B7926" w14:textId="77777777" w:rsidR="00D44858" w:rsidRDefault="00D44858" w:rsidP="004C06AE">
      <w:pPr>
        <w:jc w:val="center"/>
        <w:rPr>
          <w:b/>
        </w:rPr>
      </w:pPr>
    </w:p>
    <w:p w14:paraId="43836273" w14:textId="77777777" w:rsidR="00D44858" w:rsidRPr="002A10F2" w:rsidRDefault="00D44858" w:rsidP="004C06AE">
      <w:pPr>
        <w:jc w:val="center"/>
        <w:rPr>
          <w:b/>
        </w:rPr>
      </w:pPr>
    </w:p>
    <w:p w14:paraId="22649FBC" w14:textId="77777777" w:rsidR="004C06AE" w:rsidRPr="002A10F2" w:rsidRDefault="004C06AE" w:rsidP="004C06AE">
      <w:pPr>
        <w:rPr>
          <w:b/>
        </w:rPr>
      </w:pPr>
    </w:p>
    <w:p w14:paraId="0950AD7E" w14:textId="76E4FB23" w:rsidR="008F3170" w:rsidRDefault="005E194C" w:rsidP="00D44858">
      <w:pPr>
        <w:pStyle w:val="Podnoje"/>
        <w:jc w:val="center"/>
        <w:rPr>
          <w:iCs/>
        </w:rPr>
      </w:pPr>
      <w:r>
        <w:rPr>
          <w:iCs/>
        </w:rPr>
        <w:t xml:space="preserve"> </w:t>
      </w:r>
      <w:r w:rsidR="004C06AE">
        <w:rPr>
          <w:iCs/>
        </w:rPr>
        <w:t xml:space="preserve">Zagreb, </w:t>
      </w:r>
      <w:r w:rsidR="007D0553">
        <w:rPr>
          <w:iCs/>
        </w:rPr>
        <w:t>rujan</w:t>
      </w:r>
      <w:r w:rsidR="004B1B25">
        <w:rPr>
          <w:iCs/>
        </w:rPr>
        <w:t xml:space="preserve"> 202</w:t>
      </w:r>
      <w:r w:rsidR="00EC5833">
        <w:rPr>
          <w:iCs/>
        </w:rPr>
        <w:t>2</w:t>
      </w:r>
      <w:r w:rsidR="00D64EA5">
        <w:rPr>
          <w:iCs/>
        </w:rPr>
        <w:t>.</w:t>
      </w:r>
    </w:p>
    <w:p w14:paraId="1E2FEEC6" w14:textId="77777777" w:rsidR="005B7399" w:rsidRDefault="005B7399" w:rsidP="007D0553">
      <w:pPr>
        <w:pStyle w:val="Podnoje"/>
      </w:pPr>
    </w:p>
    <w:p w14:paraId="175FAEB4" w14:textId="75E4F291" w:rsidR="004C06AE" w:rsidRPr="002A10F2" w:rsidRDefault="004C06AE" w:rsidP="00D64EA5">
      <w:pPr>
        <w:pStyle w:val="Podnoje"/>
        <w:jc w:val="center"/>
      </w:pPr>
      <w:r w:rsidRPr="002A10F2">
        <w:lastRenderedPageBreak/>
        <w:t>SADRŽAJ</w:t>
      </w:r>
    </w:p>
    <w:p w14:paraId="4CBDE676" w14:textId="77777777" w:rsidR="004C06AE" w:rsidRPr="002A10F2" w:rsidRDefault="004C06AE" w:rsidP="004C06AE">
      <w:pPr>
        <w:jc w:val="center"/>
      </w:pPr>
    </w:p>
    <w:p w14:paraId="2C3F2A1D" w14:textId="77777777" w:rsidR="004C06AE" w:rsidRDefault="00C56723" w:rsidP="004C06AE">
      <w:pPr>
        <w:numPr>
          <w:ilvl w:val="0"/>
          <w:numId w:val="9"/>
        </w:numPr>
        <w:jc w:val="both"/>
      </w:pPr>
      <w:r>
        <w:t>Podaci o N</w:t>
      </w:r>
      <w:r w:rsidR="004C06AE" w:rsidRPr="002A10F2">
        <w:t>aručitelju</w:t>
      </w:r>
    </w:p>
    <w:p w14:paraId="0E3F6DEF" w14:textId="77777777" w:rsidR="004C06AE" w:rsidRDefault="004C06AE" w:rsidP="004C06AE">
      <w:pPr>
        <w:numPr>
          <w:ilvl w:val="0"/>
          <w:numId w:val="9"/>
        </w:numPr>
        <w:jc w:val="both"/>
      </w:pPr>
      <w:r w:rsidRPr="002A10F2">
        <w:t>Podaci o osobi zaduženoj za komunikaciju s ponuditeljima</w:t>
      </w:r>
    </w:p>
    <w:p w14:paraId="7FD29009" w14:textId="03566D3D" w:rsidR="004C06AE" w:rsidRDefault="0072651E" w:rsidP="004C06AE">
      <w:pPr>
        <w:numPr>
          <w:ilvl w:val="0"/>
          <w:numId w:val="9"/>
        </w:numPr>
        <w:jc w:val="both"/>
      </w:pPr>
      <w:r>
        <w:t>Vrsta postupka</w:t>
      </w:r>
    </w:p>
    <w:p w14:paraId="4BEC9757" w14:textId="77777777" w:rsidR="004C06AE" w:rsidRDefault="004C06AE" w:rsidP="004C06AE">
      <w:pPr>
        <w:numPr>
          <w:ilvl w:val="0"/>
          <w:numId w:val="9"/>
        </w:numPr>
        <w:jc w:val="both"/>
      </w:pPr>
      <w:r w:rsidRPr="002A10F2">
        <w:t>Procijenjena vrijednost nabave</w:t>
      </w:r>
    </w:p>
    <w:p w14:paraId="4E76B800" w14:textId="50305199"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nabavi</w:t>
      </w:r>
    </w:p>
    <w:p w14:paraId="3B7DB835" w14:textId="77777777"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6110ABC8" w14:textId="443D0457"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EB704E">
        <w:rPr>
          <w:rFonts w:ascii="Times New Roman" w:hAnsi="Times New Roman" w:cs="Times New Roman"/>
          <w:b w:val="0"/>
          <w:szCs w:val="24"/>
        </w:rPr>
        <w:t>izvršenja</w:t>
      </w:r>
    </w:p>
    <w:p w14:paraId="579B1263" w14:textId="5238AD73" w:rsidR="004C06AE" w:rsidRDefault="004C06AE" w:rsidP="004C06AE">
      <w:pPr>
        <w:numPr>
          <w:ilvl w:val="0"/>
          <w:numId w:val="9"/>
        </w:numPr>
        <w:ind w:hanging="480"/>
        <w:jc w:val="both"/>
      </w:pPr>
      <w:r w:rsidRPr="002A10F2">
        <w:t xml:space="preserve">Rok </w:t>
      </w:r>
      <w:r w:rsidR="00F13957">
        <w:t>izvršenja</w:t>
      </w:r>
    </w:p>
    <w:p w14:paraId="731D4E08" w14:textId="77777777"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46478297" w14:textId="49C0C670" w:rsidR="004C06AE" w:rsidRPr="00F35EC1"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14:paraId="038990FB" w14:textId="2D49B823" w:rsidR="00F35EC1" w:rsidRPr="00B92574" w:rsidRDefault="00F35EC1" w:rsidP="004C06AE">
      <w:pPr>
        <w:pStyle w:val="Naslov11"/>
        <w:numPr>
          <w:ilvl w:val="0"/>
          <w:numId w:val="9"/>
        </w:numPr>
        <w:ind w:hanging="480"/>
        <w:jc w:val="both"/>
        <w:rPr>
          <w:rFonts w:ascii="Times New Roman" w:hAnsi="Times New Roman" w:cs="Times New Roman"/>
          <w:b w:val="0"/>
        </w:rPr>
      </w:pPr>
      <w:r>
        <w:rPr>
          <w:rFonts w:ascii="Times New Roman" w:hAnsi="Times New Roman" w:cs="Times New Roman"/>
          <w:b w:val="0"/>
        </w:rPr>
        <w:t>Oslanjanje na sposobnost drugih subjekata</w:t>
      </w:r>
    </w:p>
    <w:p w14:paraId="322EE35F" w14:textId="77777777"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4BD58782"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59BC5174" w14:textId="77777777" w:rsidR="004C06AE" w:rsidRDefault="004C06AE" w:rsidP="004C06AE">
      <w:pPr>
        <w:numPr>
          <w:ilvl w:val="0"/>
          <w:numId w:val="9"/>
        </w:numPr>
        <w:ind w:hanging="480"/>
        <w:jc w:val="both"/>
      </w:pPr>
      <w:r>
        <w:t>Valuta ponude</w:t>
      </w:r>
    </w:p>
    <w:p w14:paraId="288DB711"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5FB4DE8A" w14:textId="77777777"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38CA4C65" w14:textId="77777777" w:rsidR="004C06AE" w:rsidRDefault="004C06AE" w:rsidP="004C06AE">
      <w:pPr>
        <w:numPr>
          <w:ilvl w:val="0"/>
          <w:numId w:val="9"/>
        </w:numPr>
        <w:ind w:hanging="480"/>
        <w:jc w:val="both"/>
      </w:pPr>
      <w:r>
        <w:t>Rok valjanosti ponude</w:t>
      </w:r>
    </w:p>
    <w:p w14:paraId="43E1869F" w14:textId="77777777" w:rsidR="004C06AE" w:rsidRDefault="004C06AE" w:rsidP="004C06AE">
      <w:pPr>
        <w:numPr>
          <w:ilvl w:val="0"/>
          <w:numId w:val="9"/>
        </w:numPr>
        <w:ind w:hanging="480"/>
        <w:jc w:val="both"/>
      </w:pPr>
      <w:r>
        <w:t>Tajnost podataka</w:t>
      </w:r>
    </w:p>
    <w:p w14:paraId="3DF669FD" w14:textId="77777777"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14:paraId="314CDBCA" w14:textId="04D2AC72" w:rsidR="004C06AE" w:rsidRDefault="004C06AE" w:rsidP="004C06AE">
      <w:pPr>
        <w:numPr>
          <w:ilvl w:val="0"/>
          <w:numId w:val="9"/>
        </w:numPr>
        <w:ind w:hanging="480"/>
        <w:jc w:val="both"/>
      </w:pPr>
      <w:r w:rsidRPr="00DB4691">
        <w:t xml:space="preserve">Način, datum, vrijeme i mjesto dostave </w:t>
      </w:r>
      <w:r>
        <w:t>ponuda</w:t>
      </w:r>
    </w:p>
    <w:p w14:paraId="6C9895CB" w14:textId="77777777"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34B77C8A" w14:textId="77777777" w:rsidR="004C06AE" w:rsidRDefault="004C06AE" w:rsidP="004C06AE">
      <w:pPr>
        <w:numPr>
          <w:ilvl w:val="0"/>
          <w:numId w:val="9"/>
        </w:numPr>
        <w:ind w:hanging="480"/>
        <w:jc w:val="both"/>
      </w:pPr>
      <w:r>
        <w:t>Odabir ponuditelja</w:t>
      </w:r>
    </w:p>
    <w:p w14:paraId="7E319445" w14:textId="77777777" w:rsidR="00C55816" w:rsidRDefault="00C55816" w:rsidP="00C55816">
      <w:pPr>
        <w:ind w:left="720"/>
        <w:jc w:val="both"/>
      </w:pPr>
    </w:p>
    <w:p w14:paraId="4F12089C" w14:textId="77777777" w:rsidR="00C55816" w:rsidRDefault="00C55816" w:rsidP="00C55816">
      <w:pPr>
        <w:ind w:left="720"/>
        <w:jc w:val="both"/>
      </w:pPr>
    </w:p>
    <w:p w14:paraId="01E13818" w14:textId="217BA353" w:rsidR="00C55816" w:rsidRDefault="00C55816" w:rsidP="00C55816">
      <w:pPr>
        <w:ind w:left="720"/>
        <w:jc w:val="both"/>
      </w:pPr>
    </w:p>
    <w:p w14:paraId="1F355E87" w14:textId="77777777" w:rsidR="00A73658" w:rsidRDefault="00A73658" w:rsidP="00C55816">
      <w:pPr>
        <w:ind w:left="720"/>
        <w:jc w:val="both"/>
      </w:pPr>
    </w:p>
    <w:p w14:paraId="3831A804" w14:textId="3AF93D8E" w:rsidR="004C06AE" w:rsidRDefault="003C6A2E" w:rsidP="003C6A2E">
      <w:pPr>
        <w:jc w:val="both"/>
      </w:pPr>
      <w:r>
        <w:t xml:space="preserve">    Projektni zadatak</w:t>
      </w:r>
    </w:p>
    <w:p w14:paraId="52178B89" w14:textId="076FE09C" w:rsidR="00683CF8" w:rsidRDefault="00A874F5" w:rsidP="00BE789D">
      <w:pPr>
        <w:ind w:firstLine="240"/>
        <w:jc w:val="both"/>
      </w:pPr>
      <w:r>
        <w:t>PRILOG</w:t>
      </w:r>
      <w:r w:rsidR="00683CF8">
        <w:t xml:space="preserve"> I</w:t>
      </w:r>
      <w:r w:rsidR="007D0553">
        <w:t xml:space="preserve"> </w:t>
      </w:r>
      <w:r w:rsidR="00683CF8">
        <w:t xml:space="preserve">- Ponudbeni list </w:t>
      </w:r>
    </w:p>
    <w:p w14:paraId="00C3F1E5" w14:textId="7823909D" w:rsidR="007D0553" w:rsidRDefault="00683CF8" w:rsidP="007D0553">
      <w:pPr>
        <w:ind w:firstLine="240"/>
        <w:jc w:val="both"/>
      </w:pPr>
      <w:r>
        <w:t>PRILOG II</w:t>
      </w:r>
      <w:r w:rsidR="00A874F5">
        <w:t xml:space="preserve"> </w:t>
      </w:r>
      <w:r w:rsidR="000659E0">
        <w:t>–</w:t>
      </w:r>
      <w:r w:rsidR="007D0553" w:rsidRPr="007D0553">
        <w:t xml:space="preserve"> </w:t>
      </w:r>
      <w:r w:rsidR="007D0553">
        <w:t>Troškovnik</w:t>
      </w:r>
    </w:p>
    <w:p w14:paraId="0E5C9190" w14:textId="4EFAA620" w:rsidR="00BE789D" w:rsidRDefault="00BE789D" w:rsidP="00BE789D">
      <w:pPr>
        <w:ind w:firstLine="240"/>
        <w:jc w:val="both"/>
      </w:pPr>
    </w:p>
    <w:p w14:paraId="3BF74DA4" w14:textId="61FE9BAB" w:rsidR="00683CF8" w:rsidRDefault="00683CF8" w:rsidP="00BE789D">
      <w:pPr>
        <w:ind w:firstLine="240"/>
        <w:jc w:val="both"/>
      </w:pPr>
    </w:p>
    <w:p w14:paraId="04C531C7" w14:textId="02D3EB77" w:rsidR="00EC4309" w:rsidRPr="00EC4309" w:rsidRDefault="00F5607D" w:rsidP="00F5607D">
      <w:r>
        <w:t xml:space="preserve">        </w:t>
      </w:r>
      <w:r w:rsidR="00EC4309">
        <w:rPr>
          <w:b/>
        </w:rPr>
        <w:t xml:space="preserve">  </w:t>
      </w:r>
    </w:p>
    <w:p w14:paraId="1C133F4A" w14:textId="69615AB3" w:rsidR="00F5607D" w:rsidRPr="00F5607D" w:rsidRDefault="00282850" w:rsidP="00F5607D">
      <w:r>
        <w:t xml:space="preserve">    </w:t>
      </w:r>
    </w:p>
    <w:p w14:paraId="296FC2DD" w14:textId="77777777" w:rsidR="002C6FC1" w:rsidRDefault="002C6FC1" w:rsidP="00BE789D">
      <w:pPr>
        <w:ind w:firstLine="240"/>
        <w:jc w:val="both"/>
      </w:pPr>
    </w:p>
    <w:p w14:paraId="3F936EFA" w14:textId="77777777" w:rsidR="000659E0" w:rsidRDefault="000659E0" w:rsidP="00756410">
      <w:pPr>
        <w:jc w:val="both"/>
      </w:pPr>
    </w:p>
    <w:p w14:paraId="16154CBB" w14:textId="77777777" w:rsidR="004C06AE" w:rsidRDefault="004C06AE" w:rsidP="004C06AE">
      <w:pPr>
        <w:jc w:val="both"/>
      </w:pPr>
    </w:p>
    <w:p w14:paraId="4A2D6897" w14:textId="77777777" w:rsidR="004C06AE" w:rsidRDefault="004C06AE" w:rsidP="004C06AE"/>
    <w:p w14:paraId="4B124DB5" w14:textId="77777777" w:rsidR="004C06AE" w:rsidRDefault="004C06AE" w:rsidP="004C06AE"/>
    <w:p w14:paraId="183C0554" w14:textId="77777777" w:rsidR="004C06AE" w:rsidRDefault="004C06AE" w:rsidP="004C06AE"/>
    <w:p w14:paraId="715B62FC" w14:textId="3A228A84" w:rsidR="0072651E" w:rsidRDefault="0072651E" w:rsidP="004C06AE"/>
    <w:p w14:paraId="5A28C298" w14:textId="6A086C34" w:rsidR="00A73658" w:rsidRDefault="00A73658" w:rsidP="004C06AE"/>
    <w:p w14:paraId="602BF52F" w14:textId="77777777" w:rsidR="007D0553" w:rsidRDefault="007D0553" w:rsidP="004C06AE"/>
    <w:p w14:paraId="5F718802" w14:textId="5FB97D6E" w:rsidR="00A73658" w:rsidRDefault="00A73658" w:rsidP="004C06AE"/>
    <w:p w14:paraId="6A0DCB50" w14:textId="77777777" w:rsidR="007D0553" w:rsidRDefault="007D0553" w:rsidP="004C06AE"/>
    <w:p w14:paraId="70AE0B42" w14:textId="77777777" w:rsidR="004C06AE" w:rsidRDefault="004C06AE" w:rsidP="004C06AE"/>
    <w:p w14:paraId="60AF0769" w14:textId="64072ADB"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bookmarkEnd w:id="1"/>
    </w:p>
    <w:p w14:paraId="35BC3E0F" w14:textId="77777777" w:rsidR="004C06AE" w:rsidRPr="002A10F2" w:rsidRDefault="004C06AE" w:rsidP="004C06AE"/>
    <w:p w14:paraId="11A5830B" w14:textId="77777777" w:rsidR="004C06AE" w:rsidRDefault="004C06AE" w:rsidP="004C06AE">
      <w:pPr>
        <w:rPr>
          <w:b/>
        </w:rPr>
      </w:pPr>
      <w:r w:rsidRPr="002A10F2">
        <w:rPr>
          <w:b/>
        </w:rPr>
        <w:t xml:space="preserve">REPUBLIKA HRVATSKA, MINISTARSTVO </w:t>
      </w:r>
      <w:r>
        <w:rPr>
          <w:b/>
        </w:rPr>
        <w:t>POLJOPRIVREDE</w:t>
      </w:r>
    </w:p>
    <w:p w14:paraId="15A0FC50" w14:textId="77777777" w:rsidR="004C06AE" w:rsidRPr="002A10F2" w:rsidRDefault="004C06AE" w:rsidP="004C06AE">
      <w:pPr>
        <w:rPr>
          <w:b/>
        </w:rPr>
      </w:pPr>
      <w:r w:rsidRPr="002A10F2">
        <w:rPr>
          <w:b/>
        </w:rPr>
        <w:t>(u daljnjem tekstu: Naručitelj)</w:t>
      </w:r>
    </w:p>
    <w:p w14:paraId="5BFC4F32" w14:textId="77777777" w:rsidR="004C06AE" w:rsidRPr="002A10F2" w:rsidRDefault="004C06AE" w:rsidP="004C06AE">
      <w:r w:rsidRPr="002A10F2">
        <w:t xml:space="preserve">OIB: </w:t>
      </w:r>
      <w:r w:rsidRPr="002A10F2">
        <w:tab/>
      </w:r>
      <w:r w:rsidRPr="002A10F2">
        <w:tab/>
      </w:r>
      <w:r w:rsidRPr="008E549A">
        <w:t>76767369197</w:t>
      </w:r>
    </w:p>
    <w:p w14:paraId="79770B99"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6704F600" w14:textId="5ADD1665" w:rsidR="004C06AE" w:rsidRDefault="004C06AE" w:rsidP="004C06AE">
      <w:r w:rsidRPr="002A10F2">
        <w:t>URL:</w:t>
      </w:r>
      <w:r w:rsidRPr="002A10F2">
        <w:tab/>
      </w:r>
      <w:r w:rsidRPr="002A10F2">
        <w:tab/>
      </w:r>
      <w:hyperlink r:id="rId11" w:history="1">
        <w:r w:rsidR="00C0360F" w:rsidRPr="00046C88">
          <w:t>https://poljoprivreda.gov.hr/</w:t>
        </w:r>
      </w:hyperlink>
    </w:p>
    <w:p w14:paraId="55FA7B93" w14:textId="77777777" w:rsidR="00C0360F" w:rsidRPr="002A10F2" w:rsidRDefault="00C0360F" w:rsidP="004C06AE">
      <w:pPr>
        <w:rPr>
          <w:color w:val="000000"/>
        </w:rPr>
      </w:pPr>
    </w:p>
    <w:p w14:paraId="445E3CEF" w14:textId="77777777" w:rsidR="004C06AE" w:rsidRPr="002A10F2" w:rsidRDefault="004C06AE" w:rsidP="004C06AE">
      <w:pPr>
        <w:rPr>
          <w:color w:val="000000"/>
        </w:rPr>
      </w:pPr>
    </w:p>
    <w:p w14:paraId="6E547BFB" w14:textId="6471278D" w:rsidR="004C06AE" w:rsidRPr="002A10F2"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bookmarkEnd w:id="3"/>
    </w:p>
    <w:p w14:paraId="3A254040" w14:textId="77777777" w:rsidR="004C06AE" w:rsidRPr="002A10F2" w:rsidRDefault="004C06AE" w:rsidP="004C06AE"/>
    <w:p w14:paraId="421E98AA" w14:textId="0D28B407" w:rsidR="004C06AE" w:rsidRPr="00C530F1" w:rsidRDefault="00046C88" w:rsidP="004C06AE">
      <w:pPr>
        <w:pStyle w:val="Tijeloteksta"/>
        <w:tabs>
          <w:tab w:val="left" w:pos="1014"/>
        </w:tabs>
        <w:spacing w:after="0"/>
        <w:jc w:val="both"/>
      </w:pPr>
      <w:r>
        <w:t xml:space="preserve"> </w:t>
      </w:r>
      <w:r w:rsidR="00D64EA5">
        <w:t>Kontakt osobe</w:t>
      </w:r>
      <w:r w:rsidR="004C06AE" w:rsidRPr="00C530F1">
        <w:t xml:space="preserve">: </w:t>
      </w:r>
      <w:r w:rsidR="002618F5">
        <w:t xml:space="preserve">Zdenko Škiljan, </w:t>
      </w:r>
      <w:r w:rsidR="007D0553">
        <w:t>Višnja Čagalj</w:t>
      </w:r>
      <w:r w:rsidR="00524C49">
        <w:t xml:space="preserve">, </w:t>
      </w:r>
      <w:r w:rsidR="00236B48">
        <w:t>Marijana Herman</w:t>
      </w:r>
    </w:p>
    <w:p w14:paraId="2AD37B30" w14:textId="433A475D" w:rsidR="004C06AE" w:rsidRPr="00C530F1" w:rsidRDefault="00046C88" w:rsidP="004C06AE">
      <w:pPr>
        <w:ind w:right="-61"/>
        <w:jc w:val="both"/>
      </w:pPr>
      <w:r>
        <w:t xml:space="preserve"> </w:t>
      </w:r>
      <w:r w:rsidR="004B1B25">
        <w:t xml:space="preserve">Telefon:       </w:t>
      </w:r>
      <w:r w:rsidR="002618F5" w:rsidRPr="007F1930">
        <w:t>+</w:t>
      </w:r>
      <w:r w:rsidR="002618F5" w:rsidRPr="00860CB3">
        <w:t xml:space="preserve">385 </w:t>
      </w:r>
      <w:r w:rsidR="002618F5" w:rsidRPr="002618F5">
        <w:t>98 217 356</w:t>
      </w:r>
      <w:r w:rsidR="002618F5">
        <w:t xml:space="preserve">, </w:t>
      </w:r>
      <w:r w:rsidR="002618F5">
        <w:rPr>
          <w:color w:val="004080"/>
          <w:sz w:val="20"/>
          <w:szCs w:val="20"/>
        </w:rPr>
        <w:t xml:space="preserve"> </w:t>
      </w:r>
      <w:r w:rsidR="007F1930" w:rsidRPr="007F1930">
        <w:t>+</w:t>
      </w:r>
      <w:r w:rsidR="007F1930" w:rsidRPr="00860CB3">
        <w:t xml:space="preserve">385 1 </w:t>
      </w:r>
      <w:r w:rsidR="00860CB3" w:rsidRPr="00860CB3">
        <w:t>6109-451</w:t>
      </w:r>
      <w:r w:rsidR="002C5CA3" w:rsidRPr="00860CB3">
        <w:t>,</w:t>
      </w:r>
      <w:r w:rsidR="002C5CA3">
        <w:t xml:space="preserve"> </w:t>
      </w:r>
      <w:r w:rsidR="002618F5">
        <w:t xml:space="preserve"> </w:t>
      </w:r>
      <w:r w:rsidR="000A6285">
        <w:t xml:space="preserve">+385 1 </w:t>
      </w:r>
      <w:r w:rsidR="00383868">
        <w:t>6106</w:t>
      </w:r>
      <w:r w:rsidR="000A6285">
        <w:t xml:space="preserve"> </w:t>
      </w:r>
      <w:r w:rsidR="00236B48">
        <w:t>391</w:t>
      </w:r>
    </w:p>
    <w:p w14:paraId="0E29BA94" w14:textId="37835D0C" w:rsidR="004C06AE" w:rsidRDefault="00046C88" w:rsidP="00C530F1">
      <w:pPr>
        <w:ind w:right="-61"/>
      </w:pPr>
      <w:r>
        <w:t xml:space="preserve"> </w:t>
      </w:r>
      <w:r w:rsidR="00C530F1">
        <w:t>e-mail</w:t>
      </w:r>
      <w:r w:rsidR="00C530F1" w:rsidRPr="007D0553">
        <w:t xml:space="preserve">: </w:t>
      </w:r>
      <w:hyperlink r:id="rId12" w:history="1">
        <w:r w:rsidR="00261313" w:rsidRPr="007D0553">
          <w:rPr>
            <w:rStyle w:val="Hiperveza"/>
          </w:rPr>
          <w:t>javna.nabava@mps.hr</w:t>
        </w:r>
      </w:hyperlink>
      <w:r w:rsidR="00261313">
        <w:t xml:space="preserve">, </w:t>
      </w:r>
      <w:hyperlink r:id="rId13" w:history="1">
        <w:r w:rsidR="00A73658" w:rsidRPr="00AF5B63">
          <w:rPr>
            <w:rStyle w:val="Hiperveza"/>
          </w:rPr>
          <w:t>marijana.herman@mps.hr</w:t>
        </w:r>
      </w:hyperlink>
    </w:p>
    <w:p w14:paraId="4BBE397C" w14:textId="77777777" w:rsidR="005B7399" w:rsidRPr="00E1777C" w:rsidRDefault="005B7399" w:rsidP="008C071F">
      <w:pPr>
        <w:pStyle w:val="Naslov11"/>
        <w:numPr>
          <w:ilvl w:val="0"/>
          <w:numId w:val="0"/>
        </w:numPr>
        <w:jc w:val="both"/>
        <w:rPr>
          <w:rFonts w:ascii="Times New Roman" w:hAnsi="Times New Roman" w:cs="Times New Roman"/>
          <w:b w:val="0"/>
          <w:szCs w:val="24"/>
        </w:rPr>
      </w:pPr>
    </w:p>
    <w:p w14:paraId="14E1081A" w14:textId="57E2C97B" w:rsidR="005B7399" w:rsidRDefault="0072651E" w:rsidP="004C06AE">
      <w:pPr>
        <w:pStyle w:val="Naslov11"/>
        <w:numPr>
          <w:ilvl w:val="0"/>
          <w:numId w:val="2"/>
        </w:numPr>
        <w:rPr>
          <w:rFonts w:ascii="Times New Roman" w:hAnsi="Times New Roman" w:cs="Times New Roman"/>
          <w:szCs w:val="24"/>
        </w:rPr>
      </w:pPr>
      <w:bookmarkStart w:id="4" w:name="_Toc316566879"/>
      <w:r>
        <w:rPr>
          <w:rFonts w:ascii="Times New Roman" w:hAnsi="Times New Roman" w:cs="Times New Roman"/>
          <w:szCs w:val="24"/>
        </w:rPr>
        <w:t>Vrsta postupka</w:t>
      </w:r>
    </w:p>
    <w:bookmarkEnd w:id="4"/>
    <w:p w14:paraId="0674E7E5" w14:textId="77777777" w:rsidR="009D23C9" w:rsidRDefault="009D23C9" w:rsidP="005B7399">
      <w:pPr>
        <w:pStyle w:val="Naslov11"/>
        <w:numPr>
          <w:ilvl w:val="0"/>
          <w:numId w:val="0"/>
        </w:numPr>
        <w:ind w:left="502"/>
        <w:rPr>
          <w:rFonts w:ascii="Times New Roman" w:hAnsi="Times New Roman" w:cs="Times New Roman"/>
          <w:b w:val="0"/>
          <w:szCs w:val="24"/>
        </w:rPr>
      </w:pPr>
    </w:p>
    <w:p w14:paraId="3FC23A00" w14:textId="2877C260" w:rsidR="004C06AE" w:rsidRPr="002A10F2" w:rsidRDefault="009D23C9" w:rsidP="0079599E">
      <w:pPr>
        <w:pStyle w:val="Naslov11"/>
        <w:numPr>
          <w:ilvl w:val="0"/>
          <w:numId w:val="0"/>
        </w:numPr>
        <w:ind w:left="142"/>
        <w:jc w:val="both"/>
        <w:rPr>
          <w:rFonts w:ascii="Times New Roman" w:hAnsi="Times New Roman" w:cs="Times New Roman"/>
          <w:szCs w:val="24"/>
        </w:rPr>
      </w:pPr>
      <w:r w:rsidRPr="009D23C9">
        <w:rPr>
          <w:rFonts w:ascii="Times New Roman" w:hAnsi="Times New Roman" w:cs="Times New Roman"/>
          <w:b w:val="0"/>
          <w:szCs w:val="24"/>
        </w:rPr>
        <w:t>Postupak jednostavne nabave</w:t>
      </w:r>
      <w:bookmarkStart w:id="5" w:name="_GoBack"/>
      <w:bookmarkEnd w:id="5"/>
      <w:r w:rsidRPr="009D23C9">
        <w:rPr>
          <w:rFonts w:ascii="Times New Roman" w:hAnsi="Times New Roman" w:cs="Times New Roman"/>
          <w:b w:val="0"/>
          <w:szCs w:val="24"/>
        </w:rPr>
        <w:t xml:space="preserve">: poziv za dostavu ponuda putem objave na </w:t>
      </w:r>
      <w:r w:rsidR="00CE1E59">
        <w:rPr>
          <w:rFonts w:ascii="Times New Roman" w:hAnsi="Times New Roman" w:cs="Times New Roman"/>
          <w:b w:val="0"/>
          <w:szCs w:val="24"/>
        </w:rPr>
        <w:t xml:space="preserve">službenoj </w:t>
      </w:r>
      <w:r w:rsidR="00CE264A">
        <w:rPr>
          <w:rFonts w:ascii="Times New Roman" w:hAnsi="Times New Roman" w:cs="Times New Roman"/>
          <w:b w:val="0"/>
          <w:szCs w:val="24"/>
        </w:rPr>
        <w:t xml:space="preserve">stranici </w:t>
      </w:r>
      <w:r w:rsidR="00CE1E59">
        <w:rPr>
          <w:rFonts w:ascii="Times New Roman" w:hAnsi="Times New Roman" w:cs="Times New Roman"/>
          <w:b w:val="0"/>
          <w:szCs w:val="24"/>
        </w:rPr>
        <w:t>Ministarstva poljoprivrede</w:t>
      </w:r>
      <w:r w:rsidRPr="009D23C9">
        <w:rPr>
          <w:rFonts w:ascii="Times New Roman" w:hAnsi="Times New Roman" w:cs="Times New Roman"/>
          <w:b w:val="0"/>
          <w:szCs w:val="24"/>
        </w:rPr>
        <w:t>, sukladno Pravilniku o postupku provođenja jednostavne nabave Ministarstva poljoprivrede, KLASA: 011-01/19-01/01, UR.BROJ: 525-06/1614-19-1 od 02.01.2019.</w:t>
      </w:r>
      <w:r w:rsidR="002B6099">
        <w:rPr>
          <w:rFonts w:ascii="Times New Roman" w:hAnsi="Times New Roman" w:cs="Times New Roman"/>
          <w:b w:val="0"/>
          <w:szCs w:val="24"/>
        </w:rPr>
        <w:t>,</w:t>
      </w:r>
      <w:r w:rsidRPr="009D23C9">
        <w:rPr>
          <w:rFonts w:ascii="Times New Roman" w:hAnsi="Times New Roman" w:cs="Times New Roman"/>
          <w:b w:val="0"/>
          <w:szCs w:val="24"/>
        </w:rPr>
        <w:t xml:space="preserve"> Pravilniku o izmjeni Pravilnika o postupku provođenja jednostavne nabave, KLASA: 011-01/19-01/01 URBROJ: 525-06/0127-21-2 od 17. ožujka 2021. godine</w:t>
      </w:r>
      <w:r w:rsidR="002B6099">
        <w:rPr>
          <w:rFonts w:ascii="Times New Roman" w:hAnsi="Times New Roman" w:cs="Times New Roman"/>
          <w:b w:val="0"/>
          <w:szCs w:val="24"/>
        </w:rPr>
        <w:t xml:space="preserve">, i </w:t>
      </w:r>
      <w:r w:rsidR="00184387" w:rsidRPr="00184387">
        <w:rPr>
          <w:rFonts w:ascii="Times New Roman" w:hAnsi="Times New Roman" w:cs="Times New Roman"/>
          <w:b w:val="0"/>
          <w:szCs w:val="24"/>
        </w:rPr>
        <w:t>Pravilnik</w:t>
      </w:r>
      <w:r w:rsidR="00184387">
        <w:rPr>
          <w:rFonts w:ascii="Times New Roman" w:hAnsi="Times New Roman" w:cs="Times New Roman"/>
          <w:b w:val="0"/>
          <w:szCs w:val="24"/>
        </w:rPr>
        <w:t>a</w:t>
      </w:r>
      <w:r w:rsidR="00184387" w:rsidRPr="00184387">
        <w:rPr>
          <w:rFonts w:ascii="Times New Roman" w:hAnsi="Times New Roman" w:cs="Times New Roman"/>
          <w:b w:val="0"/>
          <w:szCs w:val="24"/>
        </w:rPr>
        <w:t xml:space="preserve"> o izmjeni Pravilnika o postupku provođenja jednostavne nabave, KLASA: 011-01/19-1/01, UR.BROJ: 525-05/156-22-3 od </w:t>
      </w:r>
      <w:r w:rsidR="00184387">
        <w:rPr>
          <w:rFonts w:ascii="Times New Roman" w:hAnsi="Times New Roman" w:cs="Times New Roman"/>
          <w:b w:val="0"/>
          <w:szCs w:val="24"/>
        </w:rPr>
        <w:t>0</w:t>
      </w:r>
      <w:r w:rsidR="00184387" w:rsidRPr="00184387">
        <w:rPr>
          <w:rFonts w:ascii="Times New Roman" w:hAnsi="Times New Roman" w:cs="Times New Roman"/>
          <w:b w:val="0"/>
          <w:szCs w:val="24"/>
        </w:rPr>
        <w:t>3. siječnja 2022. godine</w:t>
      </w:r>
      <w:r w:rsidR="004C06AE">
        <w:rPr>
          <w:rFonts w:ascii="Times New Roman" w:hAnsi="Times New Roman" w:cs="Times New Roman"/>
          <w:b w:val="0"/>
          <w:szCs w:val="24"/>
        </w:rPr>
        <w:t>.</w:t>
      </w:r>
    </w:p>
    <w:p w14:paraId="1937E94B" w14:textId="77777777" w:rsidR="004C06AE" w:rsidRPr="002A10F2" w:rsidRDefault="004C06AE" w:rsidP="004C06AE">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53431971" w14:textId="77777777" w:rsidR="005B7399" w:rsidRDefault="004C06AE" w:rsidP="004C06AE">
      <w:pPr>
        <w:pStyle w:val="Naslov11"/>
        <w:numPr>
          <w:ilvl w:val="0"/>
          <w:numId w:val="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p>
    <w:p w14:paraId="15599871" w14:textId="2939E551" w:rsidR="00C24570" w:rsidRDefault="00C24570" w:rsidP="005B7399">
      <w:pPr>
        <w:pStyle w:val="Naslov11"/>
        <w:numPr>
          <w:ilvl w:val="0"/>
          <w:numId w:val="0"/>
        </w:numPr>
        <w:ind w:left="502"/>
        <w:rPr>
          <w:rFonts w:ascii="Times New Roman" w:hAnsi="Times New Roman" w:cs="Times New Roman"/>
          <w:szCs w:val="24"/>
        </w:rPr>
      </w:pPr>
    </w:p>
    <w:bookmarkEnd w:id="6"/>
    <w:p w14:paraId="6EE96366" w14:textId="2AAC235F" w:rsidR="004C06AE" w:rsidRPr="002A10F2" w:rsidRDefault="002473D5" w:rsidP="00CF0BE3">
      <w:pPr>
        <w:autoSpaceDE w:val="0"/>
        <w:autoSpaceDN w:val="0"/>
        <w:adjustRightInd w:val="0"/>
        <w:spacing w:after="240"/>
        <w:jc w:val="both"/>
      </w:pPr>
      <w:r w:rsidRPr="002473D5">
        <w:t xml:space="preserve">Ukupna procijenjena vrijednost predmeta nabave </w:t>
      </w:r>
      <w:r w:rsidR="00236B48">
        <w:t>iznosi</w:t>
      </w:r>
      <w:r w:rsidRPr="002473D5">
        <w:t xml:space="preserve"> </w:t>
      </w:r>
      <w:r w:rsidR="007D0553">
        <w:t>9.999,96</w:t>
      </w:r>
      <w:r w:rsidRPr="002473D5">
        <w:t xml:space="preserve"> kn bez PDV-a.</w:t>
      </w:r>
    </w:p>
    <w:p w14:paraId="0A9727E9" w14:textId="322478AF" w:rsidR="004C06AE" w:rsidRDefault="004C06AE" w:rsidP="004C06AE">
      <w:pPr>
        <w:pStyle w:val="Naslov11"/>
        <w:numPr>
          <w:ilvl w:val="0"/>
          <w:numId w:val="2"/>
        </w:numPr>
        <w:rPr>
          <w:rFonts w:ascii="Times New Roman" w:hAnsi="Times New Roman" w:cs="Times New Roman"/>
          <w:szCs w:val="24"/>
        </w:rPr>
      </w:pPr>
      <w:bookmarkStart w:id="7" w:name="_Toc316566881"/>
      <w:r w:rsidRPr="002A10F2">
        <w:rPr>
          <w:rFonts w:ascii="Times New Roman" w:hAnsi="Times New Roman" w:cs="Times New Roman"/>
          <w:szCs w:val="24"/>
        </w:rPr>
        <w:t>Vrsta ugovora o nabavi</w:t>
      </w:r>
      <w:bookmarkEnd w:id="7"/>
    </w:p>
    <w:p w14:paraId="63E2BFD4" w14:textId="77777777" w:rsidR="004C06AE" w:rsidRPr="002A10F2" w:rsidRDefault="004C06AE" w:rsidP="004C06AE">
      <w:pPr>
        <w:pStyle w:val="Naslov11"/>
        <w:numPr>
          <w:ilvl w:val="0"/>
          <w:numId w:val="0"/>
        </w:numPr>
        <w:rPr>
          <w:rFonts w:ascii="Times New Roman" w:hAnsi="Times New Roman" w:cs="Times New Roman"/>
          <w:szCs w:val="24"/>
        </w:rPr>
      </w:pPr>
    </w:p>
    <w:p w14:paraId="0CE60BF9" w14:textId="133E22C5" w:rsidR="006B5395" w:rsidRPr="006B5395" w:rsidRDefault="004C06AE" w:rsidP="0079599E">
      <w:pPr>
        <w:jc w:val="both"/>
        <w:rPr>
          <w:rFonts w:ascii="Calibri" w:hAnsi="Calibri" w:cs="Calibri"/>
          <w:color w:val="000000"/>
        </w:rPr>
      </w:pPr>
      <w:r>
        <w:t xml:space="preserve">Predviđa se </w:t>
      </w:r>
      <w:r w:rsidR="000A605A">
        <w:t>izdavanje narudžbenice</w:t>
      </w:r>
      <w:r w:rsidR="00D43255">
        <w:t xml:space="preserve"> za </w:t>
      </w:r>
      <w:r w:rsidR="007D0553">
        <w:t>izvršenu uslugu</w:t>
      </w:r>
      <w:r w:rsidR="006B5395">
        <w:t xml:space="preserve">. </w:t>
      </w:r>
    </w:p>
    <w:p w14:paraId="0F531C00" w14:textId="28D5C616" w:rsidR="000E378A" w:rsidRPr="002A10F2" w:rsidRDefault="004C06AE" w:rsidP="00D64EA5">
      <w:pPr>
        <w:jc w:val="both"/>
      </w:pPr>
      <w:r>
        <w:tab/>
      </w:r>
    </w:p>
    <w:p w14:paraId="16518811" w14:textId="77777777" w:rsidR="004C06AE" w:rsidRDefault="004C06AE" w:rsidP="004C06AE">
      <w:pPr>
        <w:pStyle w:val="Naslov11"/>
        <w:numPr>
          <w:ilvl w:val="0"/>
          <w:numId w:val="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50DDA840" w14:textId="77777777" w:rsidR="004C06AE" w:rsidRPr="002A10F2" w:rsidRDefault="004C06AE" w:rsidP="004C06AE">
      <w:pPr>
        <w:pStyle w:val="Naslov11"/>
        <w:numPr>
          <w:ilvl w:val="0"/>
          <w:numId w:val="0"/>
        </w:numPr>
        <w:ind w:left="502"/>
        <w:rPr>
          <w:rFonts w:ascii="Times New Roman" w:hAnsi="Times New Roman" w:cs="Times New Roman"/>
          <w:noProof/>
          <w:szCs w:val="24"/>
        </w:rPr>
      </w:pPr>
    </w:p>
    <w:p w14:paraId="470B4CC4" w14:textId="77777777" w:rsidR="00CF0BE3" w:rsidRPr="00C91F4C" w:rsidRDefault="00CF0BE3" w:rsidP="00CF0BE3">
      <w:bookmarkStart w:id="9" w:name="_Toc313880657"/>
      <w:r w:rsidRPr="00C91F4C">
        <w:t xml:space="preserve">Opseg zadatka je </w:t>
      </w:r>
    </w:p>
    <w:p w14:paraId="178CDA4A" w14:textId="77777777" w:rsidR="00CF0BE3" w:rsidRDefault="00CF0BE3" w:rsidP="00FE0570">
      <w:pPr>
        <w:pStyle w:val="Odlomakpopisa"/>
        <w:numPr>
          <w:ilvl w:val="0"/>
          <w:numId w:val="14"/>
        </w:numPr>
        <w:spacing w:after="200" w:line="276" w:lineRule="auto"/>
        <w:contextualSpacing/>
        <w:jc w:val="both"/>
      </w:pPr>
      <w:r w:rsidRPr="00C91F4C">
        <w:rPr>
          <w:bCs/>
        </w:rPr>
        <w:t xml:space="preserve">održavanje </w:t>
      </w:r>
      <w:r>
        <w:rPr>
          <w:bCs/>
        </w:rPr>
        <w:t>portala Savjetodavna.hr</w:t>
      </w:r>
      <w:r w:rsidRPr="00C91F4C">
        <w:t xml:space="preserve"> u </w:t>
      </w:r>
      <w:r>
        <w:t>razdoblju</w:t>
      </w:r>
      <w:r w:rsidRPr="00C91F4C">
        <w:t xml:space="preserve"> od 12 mjeseci</w:t>
      </w:r>
      <w:r>
        <w:t>,</w:t>
      </w:r>
    </w:p>
    <w:p w14:paraId="119F0F9E" w14:textId="16D9C441" w:rsidR="00CF0BE3" w:rsidRDefault="00CF0BE3" w:rsidP="00FE0570">
      <w:pPr>
        <w:pStyle w:val="Odlomakpopisa"/>
        <w:numPr>
          <w:ilvl w:val="0"/>
          <w:numId w:val="14"/>
        </w:numPr>
        <w:spacing w:after="200" w:line="276" w:lineRule="auto"/>
        <w:contextualSpacing/>
        <w:jc w:val="both"/>
      </w:pPr>
      <w:r>
        <w:t xml:space="preserve">konzultacije i manje dorade </w:t>
      </w:r>
      <w:r w:rsidRPr="008905BB">
        <w:t xml:space="preserve">portala Savjetodavna.hr </w:t>
      </w:r>
      <w:r>
        <w:t>prema zahtjevu Naručitelja.</w:t>
      </w:r>
    </w:p>
    <w:p w14:paraId="1E26E5DC" w14:textId="190B8128" w:rsidR="00CF0BE3" w:rsidRDefault="00CF0BE3" w:rsidP="00CF0BE3">
      <w:pPr>
        <w:jc w:val="both"/>
      </w:pPr>
      <w:r>
        <w:t>Sustav treba uspostaviti na testnoj i produkcijskoj okolini te</w:t>
      </w:r>
      <w:r w:rsidRPr="00CF0BE3">
        <w:t xml:space="preserve"> </w:t>
      </w:r>
      <w:r>
        <w:t>na Centru dijeljenih usluga (CDU).</w:t>
      </w:r>
    </w:p>
    <w:p w14:paraId="12B8D0F2" w14:textId="77777777" w:rsidR="00CF0BE3" w:rsidRDefault="00CF0BE3" w:rsidP="00CF0BE3">
      <w:pPr>
        <w:jc w:val="both"/>
        <w:rPr>
          <w:bCs/>
        </w:rPr>
      </w:pPr>
    </w:p>
    <w:p w14:paraId="60E84F9C" w14:textId="2C88AF46" w:rsidR="00236B48" w:rsidRDefault="00236B48" w:rsidP="00CF0BE3">
      <w:pPr>
        <w:jc w:val="both"/>
        <w:rPr>
          <w:bCs/>
        </w:rPr>
      </w:pPr>
      <w:r>
        <w:rPr>
          <w:bCs/>
        </w:rPr>
        <w:t xml:space="preserve">Predmet nabave je detaljno opisan u </w:t>
      </w:r>
      <w:r w:rsidR="00CF0BE3">
        <w:rPr>
          <w:bCs/>
        </w:rPr>
        <w:t>projektnom zadatku</w:t>
      </w:r>
      <w:r>
        <w:rPr>
          <w:bCs/>
        </w:rPr>
        <w:t>,  koji je</w:t>
      </w:r>
      <w:r w:rsidRPr="005731F6">
        <w:rPr>
          <w:bCs/>
        </w:rPr>
        <w:t xml:space="preserve"> sastavni dio ove dokumentacije </w:t>
      </w:r>
      <w:r>
        <w:rPr>
          <w:bCs/>
        </w:rPr>
        <w:t>o nabavi</w:t>
      </w:r>
      <w:r w:rsidRPr="005731F6">
        <w:rPr>
          <w:bCs/>
        </w:rPr>
        <w:t>.</w:t>
      </w:r>
    </w:p>
    <w:p w14:paraId="6DC61B24" w14:textId="77777777" w:rsidR="00CF0BE3" w:rsidRDefault="00CF0BE3" w:rsidP="00CF0BE3">
      <w:pPr>
        <w:jc w:val="both"/>
        <w:rPr>
          <w:bCs/>
        </w:rPr>
      </w:pPr>
    </w:p>
    <w:p w14:paraId="4B42EDBC" w14:textId="77777777" w:rsidR="00236B48" w:rsidRPr="00806400" w:rsidRDefault="00236B48" w:rsidP="00CF0BE3">
      <w:pPr>
        <w:pStyle w:val="Naslov"/>
        <w:jc w:val="both"/>
        <w:rPr>
          <w:b w:val="0"/>
          <w:bCs w:val="0"/>
          <w:iCs/>
          <w:noProof/>
          <w:sz w:val="24"/>
        </w:rPr>
      </w:pPr>
      <w:r w:rsidRPr="00806400">
        <w:rPr>
          <w:b w:val="0"/>
          <w:bCs w:val="0"/>
          <w:iCs/>
          <w:noProof/>
          <w:sz w:val="24"/>
        </w:rPr>
        <w:t>Dopušteno je nuditi isključivo cjelokupan predmet nabave.</w:t>
      </w:r>
    </w:p>
    <w:bookmarkEnd w:id="9"/>
    <w:p w14:paraId="0E896B77" w14:textId="3B4AB2E0" w:rsidR="00CF0BE3" w:rsidRDefault="00CF0BE3" w:rsidP="00236B48">
      <w:pPr>
        <w:pStyle w:val="Naslov"/>
        <w:jc w:val="both"/>
        <w:rPr>
          <w:b w:val="0"/>
          <w:bCs w:val="0"/>
          <w:iCs/>
          <w:noProof/>
          <w:sz w:val="24"/>
        </w:rPr>
      </w:pPr>
    </w:p>
    <w:p w14:paraId="41CE9075" w14:textId="77777777" w:rsidR="00CF0BE3" w:rsidRPr="00236B48" w:rsidRDefault="00CF0BE3" w:rsidP="00236B48">
      <w:pPr>
        <w:pStyle w:val="Naslov"/>
        <w:jc w:val="both"/>
        <w:rPr>
          <w:b w:val="0"/>
          <w:bCs w:val="0"/>
          <w:iCs/>
          <w:noProof/>
          <w:sz w:val="24"/>
        </w:rPr>
      </w:pPr>
    </w:p>
    <w:p w14:paraId="301918F1" w14:textId="5AF90AF5" w:rsidR="004C06AE" w:rsidRPr="007D0553" w:rsidRDefault="004C06AE" w:rsidP="004C06AE">
      <w:pPr>
        <w:pStyle w:val="Naslov11"/>
        <w:numPr>
          <w:ilvl w:val="0"/>
          <w:numId w:val="2"/>
        </w:numPr>
        <w:jc w:val="both"/>
        <w:rPr>
          <w:szCs w:val="24"/>
        </w:rPr>
      </w:pPr>
      <w:bookmarkStart w:id="10" w:name="_Toc303168767"/>
      <w:bookmarkStart w:id="11" w:name="_Toc316566887"/>
      <w:r w:rsidRPr="002A10F2">
        <w:rPr>
          <w:rFonts w:ascii="Times New Roman" w:hAnsi="Times New Roman" w:cs="Times New Roman"/>
          <w:szCs w:val="24"/>
        </w:rPr>
        <w:lastRenderedPageBreak/>
        <w:t xml:space="preserve">Mjesto </w:t>
      </w:r>
      <w:bookmarkEnd w:id="10"/>
      <w:bookmarkEnd w:id="11"/>
      <w:r w:rsidR="00920156">
        <w:rPr>
          <w:rFonts w:ascii="Times New Roman" w:hAnsi="Times New Roman" w:cs="Times New Roman"/>
          <w:szCs w:val="24"/>
        </w:rPr>
        <w:t>izvršenja</w:t>
      </w:r>
      <w:r w:rsidR="00D43255">
        <w:rPr>
          <w:rFonts w:ascii="Times New Roman" w:hAnsi="Times New Roman" w:cs="Times New Roman"/>
          <w:szCs w:val="24"/>
        </w:rPr>
        <w:t xml:space="preserve"> </w:t>
      </w:r>
    </w:p>
    <w:p w14:paraId="657140C6" w14:textId="77777777" w:rsidR="007D0553" w:rsidRPr="002A10F2" w:rsidRDefault="007D0553" w:rsidP="007D0553">
      <w:pPr>
        <w:pStyle w:val="Naslov11"/>
        <w:numPr>
          <w:ilvl w:val="0"/>
          <w:numId w:val="0"/>
        </w:numPr>
        <w:ind w:left="502"/>
        <w:jc w:val="both"/>
        <w:rPr>
          <w:szCs w:val="24"/>
        </w:rPr>
      </w:pPr>
    </w:p>
    <w:p w14:paraId="6E4189FB" w14:textId="77777777" w:rsidR="007D0553" w:rsidRPr="00630B53" w:rsidRDefault="007D0553" w:rsidP="00FF4FAB">
      <w:r w:rsidRPr="00630B53">
        <w:t>Zbog specifične prirode posla, aktivnosti definirane projektnim zadatkom će se izvršavati na lokaciji Ponuditelja, a procesi zaprimanja podataka i kontrole kvalitete na strani Naručitelja.</w:t>
      </w:r>
    </w:p>
    <w:p w14:paraId="7552063E" w14:textId="77777777" w:rsidR="001B285C" w:rsidRPr="00846C22" w:rsidRDefault="001B285C" w:rsidP="004C06AE">
      <w:pPr>
        <w:jc w:val="both"/>
      </w:pPr>
    </w:p>
    <w:p w14:paraId="20B50A1F" w14:textId="01FD7D95" w:rsidR="00920DE5" w:rsidRDefault="004C06AE" w:rsidP="00F051FA">
      <w:pPr>
        <w:pStyle w:val="Naslov11"/>
        <w:numPr>
          <w:ilvl w:val="0"/>
          <w:numId w:val="2"/>
        </w:numPr>
        <w:rPr>
          <w:rFonts w:ascii="Times New Roman" w:hAnsi="Times New Roman" w:cs="Times New Roman"/>
          <w:szCs w:val="24"/>
        </w:rPr>
      </w:pPr>
      <w:bookmarkStart w:id="12" w:name="_Toc316566888"/>
      <w:r w:rsidRPr="002A10F2">
        <w:rPr>
          <w:rFonts w:ascii="Times New Roman" w:hAnsi="Times New Roman" w:cs="Times New Roman"/>
          <w:szCs w:val="24"/>
        </w:rPr>
        <w:t xml:space="preserve">Rok </w:t>
      </w:r>
      <w:bookmarkEnd w:id="12"/>
      <w:r w:rsidR="00920156">
        <w:rPr>
          <w:rFonts w:ascii="Times New Roman" w:hAnsi="Times New Roman" w:cs="Times New Roman"/>
          <w:szCs w:val="24"/>
        </w:rPr>
        <w:t>izvršenja</w:t>
      </w:r>
    </w:p>
    <w:p w14:paraId="5C5213D6" w14:textId="77777777" w:rsidR="00F051FA" w:rsidRPr="00F051FA" w:rsidRDefault="00F051FA" w:rsidP="00F051FA">
      <w:pPr>
        <w:pStyle w:val="Naslov11"/>
        <w:numPr>
          <w:ilvl w:val="0"/>
          <w:numId w:val="0"/>
        </w:numPr>
        <w:ind w:left="502"/>
        <w:rPr>
          <w:rFonts w:ascii="Times New Roman" w:hAnsi="Times New Roman" w:cs="Times New Roman"/>
          <w:szCs w:val="24"/>
        </w:rPr>
      </w:pPr>
    </w:p>
    <w:p w14:paraId="7661051C" w14:textId="2804AC7B" w:rsidR="00B440BF" w:rsidRDefault="00D43255" w:rsidP="001A0EF9">
      <w:pPr>
        <w:jc w:val="both"/>
        <w:rPr>
          <w:iCs/>
          <w:noProof/>
        </w:rPr>
      </w:pPr>
      <w:r>
        <w:rPr>
          <w:iCs/>
          <w:noProof/>
        </w:rPr>
        <w:t xml:space="preserve">Rok </w:t>
      </w:r>
      <w:r w:rsidR="007D0553">
        <w:rPr>
          <w:iCs/>
          <w:noProof/>
        </w:rPr>
        <w:t>izvršenja</w:t>
      </w:r>
      <w:r>
        <w:rPr>
          <w:iCs/>
          <w:noProof/>
        </w:rPr>
        <w:t xml:space="preserve"> predmeta nabave je </w:t>
      </w:r>
      <w:r w:rsidR="007D0553">
        <w:rPr>
          <w:iCs/>
          <w:noProof/>
        </w:rPr>
        <w:t>12 mjeseci</w:t>
      </w:r>
      <w:r w:rsidRPr="00D43255">
        <w:rPr>
          <w:iCs/>
          <w:noProof/>
        </w:rPr>
        <w:t xml:space="preserve"> od </w:t>
      </w:r>
      <w:r w:rsidR="0025412F">
        <w:rPr>
          <w:iCs/>
          <w:noProof/>
        </w:rPr>
        <w:t xml:space="preserve">dana </w:t>
      </w:r>
      <w:r w:rsidRPr="00D43255">
        <w:rPr>
          <w:iCs/>
          <w:noProof/>
        </w:rPr>
        <w:t>dostave narudžbenice odabranom ponud</w:t>
      </w:r>
      <w:r w:rsidR="007D0553">
        <w:rPr>
          <w:iCs/>
          <w:noProof/>
        </w:rPr>
        <w:t>i</w:t>
      </w:r>
      <w:r w:rsidRPr="00D43255">
        <w:rPr>
          <w:iCs/>
          <w:noProof/>
        </w:rPr>
        <w:t>telju</w:t>
      </w:r>
      <w:r>
        <w:rPr>
          <w:iCs/>
          <w:noProof/>
        </w:rPr>
        <w:t>.</w:t>
      </w:r>
    </w:p>
    <w:p w14:paraId="4D02FBD8" w14:textId="068469C9" w:rsidR="00B440BF" w:rsidRDefault="00B440BF" w:rsidP="001A0EF9">
      <w:pPr>
        <w:jc w:val="both"/>
        <w:rPr>
          <w:iCs/>
          <w:noProof/>
        </w:rPr>
      </w:pPr>
    </w:p>
    <w:p w14:paraId="6CDD4B44" w14:textId="77777777" w:rsidR="00B440BF" w:rsidRPr="00EA5C4B" w:rsidRDefault="00B440BF" w:rsidP="001A0EF9">
      <w:pPr>
        <w:jc w:val="both"/>
        <w:rPr>
          <w:iCs/>
          <w:noProof/>
        </w:rPr>
      </w:pPr>
    </w:p>
    <w:p w14:paraId="064EBD39" w14:textId="77777777" w:rsidR="004C06AE" w:rsidRDefault="004C06AE" w:rsidP="00756EBA">
      <w:pPr>
        <w:pStyle w:val="Naslov11"/>
        <w:numPr>
          <w:ilvl w:val="0"/>
          <w:numId w:val="2"/>
        </w:numPr>
        <w:rPr>
          <w:rFonts w:ascii="Times New Roman" w:hAnsi="Times New Roman" w:cs="Times New Roman"/>
          <w:szCs w:val="24"/>
        </w:rPr>
      </w:pPr>
      <w:bookmarkStart w:id="13" w:name="_Toc316566889"/>
      <w:bookmarkEnd w:id="13"/>
      <w:r w:rsidRPr="0009420C">
        <w:rPr>
          <w:rFonts w:ascii="Times New Roman" w:hAnsi="Times New Roman" w:cs="Times New Roman"/>
          <w:szCs w:val="24"/>
        </w:rPr>
        <w:t xml:space="preserve">Osnove za isključenje gospodarskog subjekta </w:t>
      </w:r>
    </w:p>
    <w:p w14:paraId="15BDE29D" w14:textId="77777777" w:rsidR="00F92899" w:rsidRPr="00756EBA" w:rsidRDefault="00F92899" w:rsidP="00F92899">
      <w:pPr>
        <w:pStyle w:val="Naslov11"/>
        <w:numPr>
          <w:ilvl w:val="0"/>
          <w:numId w:val="0"/>
        </w:numPr>
        <w:ind w:left="502"/>
        <w:rPr>
          <w:rFonts w:ascii="Times New Roman" w:hAnsi="Times New Roman" w:cs="Times New Roman"/>
          <w:szCs w:val="24"/>
        </w:rPr>
      </w:pPr>
    </w:p>
    <w:p w14:paraId="1E01F188" w14:textId="77777777" w:rsidR="005D7310" w:rsidRPr="00F3752D" w:rsidRDefault="005D7310" w:rsidP="005D7310">
      <w:pPr>
        <w:pStyle w:val="Odlomakpopisa"/>
        <w:numPr>
          <w:ilvl w:val="1"/>
          <w:numId w:val="2"/>
        </w:numPr>
        <w:autoSpaceDE w:val="0"/>
        <w:autoSpaceDN w:val="0"/>
        <w:adjustRightInd w:val="0"/>
        <w:ind w:left="1146"/>
        <w:jc w:val="both"/>
        <w:rPr>
          <w:bCs/>
          <w:szCs w:val="22"/>
        </w:rPr>
      </w:pPr>
      <w:r w:rsidRPr="00F3752D">
        <w:rPr>
          <w:bCs/>
          <w:szCs w:val="22"/>
        </w:rPr>
        <w:t xml:space="preserve">Naručitelj će isključiti gospodarskog subjekta iz postupka jednostavne nabave ako  </w:t>
      </w:r>
    </w:p>
    <w:p w14:paraId="4B9BAB9F" w14:textId="77777777" w:rsidR="005D7310" w:rsidRPr="0009420C" w:rsidRDefault="005D7310" w:rsidP="002C6FC1">
      <w:pPr>
        <w:autoSpaceDE w:val="0"/>
        <w:autoSpaceDN w:val="0"/>
        <w:adjustRightInd w:val="0"/>
        <w:jc w:val="both"/>
        <w:rPr>
          <w:bCs/>
          <w:szCs w:val="22"/>
        </w:rPr>
      </w:pPr>
      <w:r w:rsidRPr="0009420C">
        <w:rPr>
          <w:bCs/>
          <w:szCs w:val="22"/>
        </w:rPr>
        <w:t>utvrdi da gospodarski subjekt nije ispunio obv</w:t>
      </w:r>
      <w:r w:rsidR="002C6FC1">
        <w:rPr>
          <w:bCs/>
          <w:szCs w:val="22"/>
        </w:rPr>
        <w:t xml:space="preserve">eze plaćanja dospjelih poreznih </w:t>
      </w:r>
      <w:r w:rsidRPr="0009420C">
        <w:rPr>
          <w:bCs/>
          <w:szCs w:val="22"/>
        </w:rPr>
        <w:t xml:space="preserve">obveza i obveza za mirovinsko i zdravstveno osiguranje: </w:t>
      </w:r>
    </w:p>
    <w:p w14:paraId="2E13DBF6" w14:textId="77777777" w:rsidR="005D7310" w:rsidRPr="00D935B1" w:rsidRDefault="005D7310" w:rsidP="002C6FC1">
      <w:pPr>
        <w:autoSpaceDE w:val="0"/>
        <w:autoSpaceDN w:val="0"/>
        <w:adjustRightInd w:val="0"/>
        <w:jc w:val="both"/>
        <w:rPr>
          <w:szCs w:val="22"/>
        </w:rPr>
      </w:pPr>
      <w:r>
        <w:rPr>
          <w:szCs w:val="22"/>
        </w:rPr>
        <w:t xml:space="preserve">1.  </w:t>
      </w:r>
      <w:r w:rsidRPr="00D935B1">
        <w:rPr>
          <w:szCs w:val="22"/>
        </w:rPr>
        <w:t xml:space="preserve">u Republici Hrvatskoj, ako gospodarski subjekt ima poslovni </w:t>
      </w:r>
      <w:proofErr w:type="spellStart"/>
      <w:r w:rsidRPr="00D935B1">
        <w:rPr>
          <w:szCs w:val="22"/>
        </w:rPr>
        <w:t>nastan</w:t>
      </w:r>
      <w:proofErr w:type="spellEnd"/>
      <w:r w:rsidRPr="00D935B1">
        <w:rPr>
          <w:szCs w:val="22"/>
        </w:rPr>
        <w:t xml:space="preserve"> u Republici Hrvatskoj, ili</w:t>
      </w:r>
    </w:p>
    <w:p w14:paraId="4AEA471B" w14:textId="77777777" w:rsidR="005D7310" w:rsidRPr="00D935B1" w:rsidRDefault="005D7310" w:rsidP="005D7310">
      <w:pPr>
        <w:autoSpaceDE w:val="0"/>
        <w:autoSpaceDN w:val="0"/>
        <w:adjustRightInd w:val="0"/>
        <w:jc w:val="both"/>
        <w:rPr>
          <w:b/>
          <w:szCs w:val="22"/>
        </w:rPr>
      </w:pPr>
      <w:r>
        <w:rPr>
          <w:szCs w:val="22"/>
        </w:rPr>
        <w:t xml:space="preserve">2.  </w:t>
      </w:r>
      <w:r w:rsidRPr="00D935B1">
        <w:rPr>
          <w:szCs w:val="22"/>
        </w:rPr>
        <w:t xml:space="preserve">u Republici Hrvatskoj ili u državi poslovnog </w:t>
      </w:r>
      <w:proofErr w:type="spellStart"/>
      <w:r w:rsidRPr="00D935B1">
        <w:rPr>
          <w:szCs w:val="22"/>
        </w:rPr>
        <w:t>nastana</w:t>
      </w:r>
      <w:proofErr w:type="spellEnd"/>
      <w:r w:rsidRPr="00D935B1">
        <w:rPr>
          <w:szCs w:val="22"/>
        </w:rPr>
        <w:t xml:space="preserve"> gospodarskog subjekta, ako gospodarski subjekt nema poslovni </w:t>
      </w:r>
      <w:proofErr w:type="spellStart"/>
      <w:r w:rsidRPr="00D935B1">
        <w:rPr>
          <w:szCs w:val="22"/>
        </w:rPr>
        <w:t>nastan</w:t>
      </w:r>
      <w:proofErr w:type="spellEnd"/>
      <w:r w:rsidRPr="00D935B1">
        <w:rPr>
          <w:szCs w:val="22"/>
        </w:rPr>
        <w:t xml:space="preserve"> u Republici Hrvatskoj</w:t>
      </w:r>
      <w:r w:rsidRPr="00D935B1">
        <w:rPr>
          <w:b/>
          <w:szCs w:val="22"/>
        </w:rPr>
        <w:t>.</w:t>
      </w:r>
    </w:p>
    <w:p w14:paraId="18B6AF60" w14:textId="77777777" w:rsidR="005D7310" w:rsidRPr="00D935B1" w:rsidRDefault="005D7310" w:rsidP="005D7310">
      <w:pPr>
        <w:autoSpaceDE w:val="0"/>
        <w:autoSpaceDN w:val="0"/>
        <w:adjustRightInd w:val="0"/>
        <w:jc w:val="both"/>
        <w:rPr>
          <w:szCs w:val="22"/>
        </w:rPr>
      </w:pPr>
      <w:r w:rsidRPr="0009420C">
        <w:rPr>
          <w:szCs w:val="22"/>
        </w:rPr>
        <w:t xml:space="preserve">Iznimno, naručitelj neće isključiti gospodarskog subjekta iz postupka javne nabave ako mu sukladno posebnom propisu plaćanje obveza nije dopušteno ili mu je </w:t>
      </w:r>
      <w:r>
        <w:rPr>
          <w:szCs w:val="22"/>
        </w:rPr>
        <w:t>odobrena odgoda plaćanja.</w:t>
      </w:r>
    </w:p>
    <w:p w14:paraId="3372C42D" w14:textId="334B3C7E" w:rsidR="005D7310" w:rsidRPr="00A71675" w:rsidRDefault="005D7310" w:rsidP="00A71675">
      <w:pPr>
        <w:pStyle w:val="Odlomakpopisa"/>
        <w:numPr>
          <w:ilvl w:val="1"/>
          <w:numId w:val="2"/>
        </w:numPr>
        <w:autoSpaceDE w:val="0"/>
        <w:autoSpaceDN w:val="0"/>
        <w:adjustRightInd w:val="0"/>
        <w:jc w:val="both"/>
        <w:rPr>
          <w:szCs w:val="22"/>
        </w:rPr>
      </w:pPr>
      <w:r w:rsidRPr="00A71675">
        <w:rPr>
          <w:szCs w:val="22"/>
        </w:rPr>
        <w:t>Za potrebe utvrđivanja navedenih okolnosti i dokazivanja da ne postoje</w:t>
      </w:r>
    </w:p>
    <w:p w14:paraId="54DCC511" w14:textId="6D343FD7" w:rsidR="005D7310" w:rsidRPr="00D935B1" w:rsidRDefault="005D7310" w:rsidP="005D7310">
      <w:pPr>
        <w:autoSpaceDE w:val="0"/>
        <w:autoSpaceDN w:val="0"/>
        <w:adjustRightInd w:val="0"/>
        <w:jc w:val="both"/>
        <w:rPr>
          <w:szCs w:val="22"/>
        </w:rPr>
      </w:pPr>
      <w:r>
        <w:rPr>
          <w:szCs w:val="22"/>
        </w:rPr>
        <w:t xml:space="preserve">  </w:t>
      </w:r>
      <w:r w:rsidRPr="00D935B1">
        <w:rPr>
          <w:szCs w:val="22"/>
        </w:rPr>
        <w:t xml:space="preserve">osnove za isključenje iz točke </w:t>
      </w:r>
      <w:r w:rsidR="00FF4FAB">
        <w:rPr>
          <w:szCs w:val="22"/>
        </w:rPr>
        <w:t>9</w:t>
      </w:r>
      <w:r w:rsidR="00A71675">
        <w:rPr>
          <w:szCs w:val="22"/>
        </w:rPr>
        <w:t>.1</w:t>
      </w:r>
      <w:r w:rsidRPr="00D935B1">
        <w:rPr>
          <w:szCs w:val="22"/>
        </w:rPr>
        <w:t>., ponuditelj je obvezan dostaviti:</w:t>
      </w:r>
    </w:p>
    <w:p w14:paraId="34810B65" w14:textId="77777777" w:rsidR="005D7310" w:rsidRPr="003E3DCD" w:rsidRDefault="005D7310" w:rsidP="005D7310">
      <w:pPr>
        <w:autoSpaceDE w:val="0"/>
        <w:autoSpaceDN w:val="0"/>
        <w:adjustRightInd w:val="0"/>
        <w:ind w:left="142"/>
        <w:jc w:val="both"/>
        <w:rPr>
          <w:b/>
          <w:szCs w:val="22"/>
        </w:rPr>
      </w:pPr>
      <w:r w:rsidRPr="0009420C">
        <w:rPr>
          <w:szCs w:val="22"/>
        </w:rPr>
        <w:t xml:space="preserve">potvrdu porezne uprave ili drugog nadležnog tijela u državi poslovnog </w:t>
      </w:r>
      <w:proofErr w:type="spellStart"/>
      <w:r w:rsidRPr="0009420C">
        <w:rPr>
          <w:szCs w:val="22"/>
        </w:rPr>
        <w:t>nastana</w:t>
      </w:r>
      <w:proofErr w:type="spellEnd"/>
      <w:r>
        <w:rPr>
          <w:szCs w:val="22"/>
        </w:rPr>
        <w:t xml:space="preserve"> </w:t>
      </w:r>
      <w:r w:rsidRPr="0009420C">
        <w:rPr>
          <w:szCs w:val="22"/>
        </w:rPr>
        <w:t>gospodarskog subjekta</w:t>
      </w:r>
      <w:r w:rsidR="000A5330">
        <w:rPr>
          <w:szCs w:val="22"/>
        </w:rPr>
        <w:t xml:space="preserve"> </w:t>
      </w:r>
      <w:r w:rsidR="000A5330" w:rsidRPr="00704674">
        <w:rPr>
          <w:szCs w:val="22"/>
        </w:rPr>
        <w:t>ne stariju od dana slanja (objave) ovog Poziva za dostavu ponude</w:t>
      </w:r>
      <w:r w:rsidRPr="0009420C">
        <w:rPr>
          <w:szCs w:val="22"/>
        </w:rPr>
        <w:t>.</w:t>
      </w:r>
      <w:r>
        <w:rPr>
          <w:szCs w:val="22"/>
        </w:rPr>
        <w:t xml:space="preserve"> </w:t>
      </w:r>
      <w:r w:rsidRPr="0009420C">
        <w:rPr>
          <w:i/>
          <w:szCs w:val="22"/>
        </w:rPr>
        <w:t>(</w:t>
      </w:r>
      <w:r w:rsidRPr="003E3DCD">
        <w:rPr>
          <w:b/>
          <w:i/>
          <w:szCs w:val="22"/>
        </w:rPr>
        <w:t>Ponuditelj može dostaviti presliku potvrde porezne uprave).</w:t>
      </w:r>
    </w:p>
    <w:p w14:paraId="559F02F3" w14:textId="77777777" w:rsidR="005D7310" w:rsidRDefault="005D7310" w:rsidP="005D7310">
      <w:pPr>
        <w:autoSpaceDE w:val="0"/>
        <w:autoSpaceDN w:val="0"/>
        <w:adjustRightInd w:val="0"/>
        <w:ind w:left="502" w:hanging="360"/>
        <w:jc w:val="both"/>
        <w:rPr>
          <w:szCs w:val="22"/>
        </w:rPr>
      </w:pPr>
      <w:r w:rsidRPr="0009420C">
        <w:rPr>
          <w:szCs w:val="22"/>
        </w:rPr>
        <w:t xml:space="preserve">Ako se u državi poslovnog </w:t>
      </w:r>
      <w:proofErr w:type="spellStart"/>
      <w:r w:rsidRPr="0009420C">
        <w:rPr>
          <w:szCs w:val="22"/>
        </w:rPr>
        <w:t>nastana</w:t>
      </w:r>
      <w:proofErr w:type="spellEnd"/>
      <w:r w:rsidRPr="0009420C">
        <w:rPr>
          <w:szCs w:val="22"/>
        </w:rPr>
        <w:t xml:space="preserve"> gospodarskog subjekta, odno</w:t>
      </w:r>
      <w:r>
        <w:rPr>
          <w:szCs w:val="22"/>
        </w:rPr>
        <w:t xml:space="preserve">sno državi čiji je osoba </w:t>
      </w:r>
    </w:p>
    <w:p w14:paraId="5040F546" w14:textId="1B15EB04" w:rsidR="005D7310" w:rsidRDefault="005D7310" w:rsidP="005D7310">
      <w:pPr>
        <w:autoSpaceDE w:val="0"/>
        <w:autoSpaceDN w:val="0"/>
        <w:adjustRightInd w:val="0"/>
        <w:ind w:left="502" w:hanging="360"/>
        <w:jc w:val="both"/>
        <w:rPr>
          <w:szCs w:val="22"/>
        </w:rPr>
      </w:pPr>
      <w:r w:rsidRPr="0009420C">
        <w:rPr>
          <w:szCs w:val="22"/>
        </w:rPr>
        <w:t>državljanin ne izdaju navedeni dokumenti ili ako ne obuhvaćaj</w:t>
      </w:r>
      <w:r>
        <w:rPr>
          <w:szCs w:val="22"/>
        </w:rPr>
        <w:t xml:space="preserve">u sve okolnosti iz točke </w:t>
      </w:r>
      <w:r w:rsidR="00FF4FAB">
        <w:rPr>
          <w:szCs w:val="22"/>
        </w:rPr>
        <w:t>9</w:t>
      </w:r>
      <w:r>
        <w:rPr>
          <w:szCs w:val="22"/>
        </w:rPr>
        <w:t>.</w:t>
      </w:r>
      <w:r w:rsidR="009E1B60">
        <w:rPr>
          <w:szCs w:val="22"/>
        </w:rPr>
        <w:t>1</w:t>
      </w:r>
      <w:r>
        <w:rPr>
          <w:szCs w:val="22"/>
        </w:rPr>
        <w:t xml:space="preserve">., </w:t>
      </w:r>
    </w:p>
    <w:p w14:paraId="670E65D4" w14:textId="77777777" w:rsidR="005D7310" w:rsidRDefault="005D7310" w:rsidP="005D7310">
      <w:pPr>
        <w:autoSpaceDE w:val="0"/>
        <w:autoSpaceDN w:val="0"/>
        <w:adjustRightInd w:val="0"/>
        <w:ind w:left="502" w:hanging="360"/>
        <w:jc w:val="both"/>
        <w:rPr>
          <w:szCs w:val="22"/>
        </w:rPr>
      </w:pPr>
      <w:r w:rsidRPr="0009420C">
        <w:rPr>
          <w:szCs w:val="22"/>
        </w:rPr>
        <w:t xml:space="preserve">oni mogu biti zamijenjeni izjavom pod prisegom ili, ako izjava pod prisegom prema pravu </w:t>
      </w:r>
    </w:p>
    <w:p w14:paraId="2E656955" w14:textId="77777777" w:rsidR="005D7310" w:rsidRDefault="005D7310" w:rsidP="005D7310">
      <w:pPr>
        <w:autoSpaceDE w:val="0"/>
        <w:autoSpaceDN w:val="0"/>
        <w:adjustRightInd w:val="0"/>
        <w:ind w:left="502" w:hanging="360"/>
        <w:jc w:val="both"/>
        <w:rPr>
          <w:szCs w:val="22"/>
        </w:rPr>
      </w:pPr>
      <w:r w:rsidRPr="0009420C">
        <w:rPr>
          <w:szCs w:val="22"/>
        </w:rPr>
        <w:t xml:space="preserve">dotične države ne postoji, izjavom davatelja s ovjerenim  potpisom kod nadležne sudske ili </w:t>
      </w:r>
    </w:p>
    <w:p w14:paraId="0386AA43" w14:textId="77777777" w:rsidR="005D7310" w:rsidRDefault="005D7310" w:rsidP="005D7310">
      <w:pPr>
        <w:autoSpaceDE w:val="0"/>
        <w:autoSpaceDN w:val="0"/>
        <w:adjustRightInd w:val="0"/>
        <w:ind w:left="502" w:hanging="360"/>
        <w:jc w:val="both"/>
        <w:rPr>
          <w:szCs w:val="22"/>
        </w:rPr>
      </w:pPr>
      <w:r w:rsidRPr="0009420C">
        <w:rPr>
          <w:szCs w:val="22"/>
        </w:rPr>
        <w:t>upravne vlasti, javnog bilježnika ili strukovnog ili  trgovi</w:t>
      </w:r>
      <w:r>
        <w:rPr>
          <w:szCs w:val="22"/>
        </w:rPr>
        <w:t xml:space="preserve">nskog tijela u državi poslovnog </w:t>
      </w:r>
    </w:p>
    <w:p w14:paraId="603E91A6" w14:textId="77777777" w:rsidR="005D7310" w:rsidRPr="0009420C" w:rsidRDefault="005D7310" w:rsidP="005D7310">
      <w:pPr>
        <w:autoSpaceDE w:val="0"/>
        <w:autoSpaceDN w:val="0"/>
        <w:adjustRightInd w:val="0"/>
        <w:spacing w:after="120"/>
        <w:ind w:left="499" w:hanging="357"/>
        <w:jc w:val="both"/>
        <w:rPr>
          <w:szCs w:val="22"/>
        </w:rPr>
      </w:pPr>
      <w:proofErr w:type="spellStart"/>
      <w:r w:rsidRPr="0009420C">
        <w:rPr>
          <w:szCs w:val="22"/>
        </w:rPr>
        <w:t>nastana</w:t>
      </w:r>
      <w:proofErr w:type="spellEnd"/>
      <w:r w:rsidRPr="0009420C">
        <w:rPr>
          <w:szCs w:val="22"/>
        </w:rPr>
        <w:t xml:space="preserve"> gospodarskog subjekta, odnosno dr</w:t>
      </w:r>
      <w:r>
        <w:rPr>
          <w:szCs w:val="22"/>
        </w:rPr>
        <w:t>žavi čiji je osoba državljanin.</w:t>
      </w:r>
    </w:p>
    <w:p w14:paraId="5F12D2EA" w14:textId="309149B6" w:rsidR="00C00645" w:rsidRPr="00CB3077" w:rsidRDefault="007D0553" w:rsidP="00C00645">
      <w:pPr>
        <w:autoSpaceDE w:val="0"/>
        <w:autoSpaceDN w:val="0"/>
        <w:adjustRightInd w:val="0"/>
        <w:jc w:val="both"/>
        <w:rPr>
          <w:szCs w:val="22"/>
          <w:u w:val="single"/>
        </w:rPr>
      </w:pPr>
      <w:r>
        <w:rPr>
          <w:szCs w:val="22"/>
        </w:rPr>
        <w:t>9</w:t>
      </w:r>
      <w:r w:rsidR="001A314F">
        <w:rPr>
          <w:szCs w:val="22"/>
        </w:rPr>
        <w:t xml:space="preserve">.3. </w:t>
      </w:r>
      <w:r w:rsidR="00C00645" w:rsidRPr="00C00645">
        <w:rPr>
          <w:szCs w:val="22"/>
        </w:rPr>
        <w:t xml:space="preserve">Dokument iz točke </w:t>
      </w:r>
      <w:r>
        <w:rPr>
          <w:szCs w:val="22"/>
        </w:rPr>
        <w:t>9</w:t>
      </w:r>
      <w:r w:rsidR="00C00645" w:rsidRPr="00C00645">
        <w:rPr>
          <w:szCs w:val="22"/>
        </w:rPr>
        <w:t xml:space="preserve">.2. </w:t>
      </w:r>
      <w:r w:rsidR="00C00645" w:rsidRPr="00CB3077">
        <w:rPr>
          <w:szCs w:val="22"/>
          <w:u w:val="single"/>
        </w:rPr>
        <w:t>ne smije biti stariji od dana slanja ovog poziva za dostavu ponude.</w:t>
      </w:r>
    </w:p>
    <w:p w14:paraId="70323884" w14:textId="77777777" w:rsidR="00C00645" w:rsidRPr="00C00645" w:rsidRDefault="00C00645" w:rsidP="00C00645">
      <w:pPr>
        <w:autoSpaceDE w:val="0"/>
        <w:autoSpaceDN w:val="0"/>
        <w:adjustRightInd w:val="0"/>
        <w:jc w:val="both"/>
        <w:rPr>
          <w:szCs w:val="22"/>
        </w:rPr>
      </w:pPr>
    </w:p>
    <w:p w14:paraId="7CEFF926" w14:textId="2E8A284F" w:rsidR="004F22E5" w:rsidRDefault="007D0553" w:rsidP="00C00645">
      <w:pPr>
        <w:autoSpaceDE w:val="0"/>
        <w:autoSpaceDN w:val="0"/>
        <w:adjustRightInd w:val="0"/>
        <w:jc w:val="both"/>
        <w:rPr>
          <w:szCs w:val="22"/>
        </w:rPr>
      </w:pPr>
      <w:r>
        <w:rPr>
          <w:szCs w:val="22"/>
        </w:rPr>
        <w:t>9</w:t>
      </w:r>
      <w:r w:rsidR="00EF1883">
        <w:rPr>
          <w:szCs w:val="22"/>
        </w:rPr>
        <w:t>.4.</w:t>
      </w:r>
      <w:r w:rsidR="00C00645" w:rsidRPr="00C00645">
        <w:rPr>
          <w:szCs w:val="22"/>
        </w:rPr>
        <w:t xml:space="preserve">Osnova za isključenje iz točke </w:t>
      </w:r>
      <w:r>
        <w:rPr>
          <w:szCs w:val="22"/>
        </w:rPr>
        <w:t>9</w:t>
      </w:r>
      <w:r w:rsidR="00C00645" w:rsidRPr="00C00645">
        <w:rPr>
          <w:szCs w:val="22"/>
        </w:rPr>
        <w:t>.1. primjenjuje se</w:t>
      </w:r>
      <w:r w:rsidR="00F620BE">
        <w:rPr>
          <w:szCs w:val="22"/>
        </w:rPr>
        <w:t xml:space="preserve"> </w:t>
      </w:r>
      <w:r w:rsidR="00C00645" w:rsidRPr="00C00645">
        <w:rPr>
          <w:szCs w:val="22"/>
        </w:rPr>
        <w:t xml:space="preserve">na </w:t>
      </w:r>
      <w:r w:rsidR="007D4E2A">
        <w:rPr>
          <w:szCs w:val="22"/>
        </w:rPr>
        <w:t>s</w:t>
      </w:r>
      <w:r w:rsidR="00F620BE">
        <w:rPr>
          <w:szCs w:val="22"/>
        </w:rPr>
        <w:t xml:space="preserve">ve članove Zajednice ponuditelja kao i na </w:t>
      </w:r>
      <w:proofErr w:type="spellStart"/>
      <w:r w:rsidR="00C00645" w:rsidRPr="00C00645">
        <w:rPr>
          <w:szCs w:val="22"/>
        </w:rPr>
        <w:t>podugovaratelje</w:t>
      </w:r>
      <w:proofErr w:type="spellEnd"/>
      <w:r w:rsidR="00C00645" w:rsidRPr="00C00645">
        <w:rPr>
          <w:szCs w:val="22"/>
        </w:rPr>
        <w:t xml:space="preserve"> te su isti dužni na isti način dokazati da ne postoji osnova za isključenje iz točke </w:t>
      </w:r>
      <w:r>
        <w:rPr>
          <w:szCs w:val="22"/>
        </w:rPr>
        <w:t>9</w:t>
      </w:r>
      <w:r w:rsidR="00C00645" w:rsidRPr="00C00645">
        <w:rPr>
          <w:szCs w:val="22"/>
        </w:rPr>
        <w:t>.1. ove  dokumentacije o nabavi.</w:t>
      </w:r>
    </w:p>
    <w:p w14:paraId="31B3DE4C" w14:textId="54FB6779" w:rsidR="00D43255" w:rsidRDefault="00D43255" w:rsidP="004C06AE">
      <w:pPr>
        <w:autoSpaceDE w:val="0"/>
        <w:autoSpaceDN w:val="0"/>
        <w:adjustRightInd w:val="0"/>
        <w:jc w:val="both"/>
        <w:rPr>
          <w:szCs w:val="22"/>
        </w:rPr>
      </w:pPr>
    </w:p>
    <w:p w14:paraId="4BBD60BA" w14:textId="3B349C42" w:rsidR="00083B8A" w:rsidRDefault="00083B8A" w:rsidP="004C06AE">
      <w:pPr>
        <w:autoSpaceDE w:val="0"/>
        <w:autoSpaceDN w:val="0"/>
        <w:adjustRightInd w:val="0"/>
        <w:jc w:val="both"/>
        <w:rPr>
          <w:szCs w:val="22"/>
        </w:rPr>
      </w:pPr>
    </w:p>
    <w:p w14:paraId="6C5B5DE6" w14:textId="082E3D2A" w:rsidR="00083B8A" w:rsidRDefault="00083B8A" w:rsidP="004C06AE">
      <w:pPr>
        <w:autoSpaceDE w:val="0"/>
        <w:autoSpaceDN w:val="0"/>
        <w:adjustRightInd w:val="0"/>
        <w:jc w:val="both"/>
        <w:rPr>
          <w:szCs w:val="22"/>
        </w:rPr>
      </w:pPr>
    </w:p>
    <w:p w14:paraId="70ED2A6E" w14:textId="5581A450" w:rsidR="00083B8A" w:rsidRDefault="00083B8A" w:rsidP="004C06AE">
      <w:pPr>
        <w:autoSpaceDE w:val="0"/>
        <w:autoSpaceDN w:val="0"/>
        <w:adjustRightInd w:val="0"/>
        <w:jc w:val="both"/>
        <w:rPr>
          <w:szCs w:val="22"/>
        </w:rPr>
      </w:pPr>
    </w:p>
    <w:p w14:paraId="69896FB2" w14:textId="05391F84" w:rsidR="00083B8A" w:rsidRDefault="00083B8A" w:rsidP="004C06AE">
      <w:pPr>
        <w:autoSpaceDE w:val="0"/>
        <w:autoSpaceDN w:val="0"/>
        <w:adjustRightInd w:val="0"/>
        <w:jc w:val="both"/>
        <w:rPr>
          <w:szCs w:val="22"/>
        </w:rPr>
      </w:pPr>
    </w:p>
    <w:p w14:paraId="7B7AC2FF" w14:textId="77777777" w:rsidR="007D0553" w:rsidRDefault="007D0553" w:rsidP="004C06AE">
      <w:pPr>
        <w:autoSpaceDE w:val="0"/>
        <w:autoSpaceDN w:val="0"/>
        <w:adjustRightInd w:val="0"/>
        <w:jc w:val="both"/>
        <w:rPr>
          <w:szCs w:val="22"/>
        </w:rPr>
      </w:pPr>
    </w:p>
    <w:p w14:paraId="7EEE6663" w14:textId="77777777" w:rsidR="00D43255" w:rsidRPr="0079033D" w:rsidRDefault="00D43255" w:rsidP="004C06AE">
      <w:pPr>
        <w:autoSpaceDE w:val="0"/>
        <w:autoSpaceDN w:val="0"/>
        <w:adjustRightInd w:val="0"/>
        <w:jc w:val="both"/>
        <w:rPr>
          <w:szCs w:val="22"/>
        </w:rPr>
      </w:pPr>
    </w:p>
    <w:p w14:paraId="1D36103B" w14:textId="68A482A5" w:rsidR="004C06AE" w:rsidRPr="008C4319" w:rsidRDefault="005D7310" w:rsidP="007C0022">
      <w:pPr>
        <w:pStyle w:val="Naslov11"/>
        <w:numPr>
          <w:ilvl w:val="0"/>
          <w:numId w:val="0"/>
        </w:numPr>
        <w:ind w:left="502" w:hanging="360"/>
        <w:jc w:val="both"/>
        <w:rPr>
          <w:rFonts w:ascii="Times New Roman" w:hAnsi="Times New Roman" w:cs="Times New Roman"/>
          <w:szCs w:val="24"/>
        </w:rPr>
      </w:pPr>
      <w:r>
        <w:rPr>
          <w:rFonts w:ascii="Times New Roman" w:hAnsi="Times New Roman" w:cs="Times New Roman"/>
          <w:szCs w:val="24"/>
        </w:rPr>
        <w:lastRenderedPageBreak/>
        <w:t xml:space="preserve">     </w:t>
      </w:r>
      <w:r w:rsidR="007C0022">
        <w:rPr>
          <w:rFonts w:ascii="Times New Roman" w:hAnsi="Times New Roman" w:cs="Times New Roman"/>
          <w:szCs w:val="24"/>
        </w:rPr>
        <w:t>1</w:t>
      </w:r>
      <w:r w:rsidR="007D0553">
        <w:rPr>
          <w:rFonts w:ascii="Times New Roman" w:hAnsi="Times New Roman" w:cs="Times New Roman"/>
          <w:szCs w:val="24"/>
        </w:rPr>
        <w:t>0</w:t>
      </w:r>
      <w:r w:rsidR="007C0022">
        <w:rPr>
          <w:rFonts w:ascii="Times New Roman" w:hAnsi="Times New Roman" w:cs="Times New Roman"/>
          <w:szCs w:val="24"/>
        </w:rPr>
        <w:t xml:space="preserve">. </w:t>
      </w:r>
      <w:bookmarkStart w:id="14" w:name="_Toc316566907"/>
      <w:r w:rsidR="004C06AE">
        <w:rPr>
          <w:rFonts w:ascii="Times New Roman" w:hAnsi="Times New Roman" w:cs="Times New Roman"/>
          <w:szCs w:val="24"/>
        </w:rPr>
        <w:t>Uvjeti</w:t>
      </w:r>
      <w:r w:rsidR="004C06AE" w:rsidRPr="00645DF2">
        <w:rPr>
          <w:rFonts w:ascii="Times New Roman" w:hAnsi="Times New Roman" w:cs="Times New Roman"/>
          <w:szCs w:val="24"/>
        </w:rPr>
        <w:t xml:space="preserve"> sposobnosti</w:t>
      </w:r>
      <w:bookmarkEnd w:id="14"/>
    </w:p>
    <w:p w14:paraId="3E1970CA" w14:textId="77777777" w:rsidR="004C06AE" w:rsidRDefault="004C06AE" w:rsidP="004C06AE">
      <w:pPr>
        <w:pStyle w:val="Naslov11"/>
        <w:numPr>
          <w:ilvl w:val="0"/>
          <w:numId w:val="0"/>
        </w:numPr>
        <w:ind w:left="502"/>
        <w:jc w:val="both"/>
        <w:rPr>
          <w:rFonts w:ascii="Times New Roman" w:hAnsi="Times New Roman" w:cs="Times New Roman"/>
        </w:rPr>
      </w:pPr>
    </w:p>
    <w:p w14:paraId="7108C88D" w14:textId="2981C3E7" w:rsidR="004C06AE" w:rsidRPr="009D1F86" w:rsidRDefault="003E3DCD" w:rsidP="003E3DCD">
      <w:pPr>
        <w:pStyle w:val="Naslov11"/>
        <w:numPr>
          <w:ilvl w:val="0"/>
          <w:numId w:val="0"/>
        </w:numPr>
        <w:ind w:left="502"/>
        <w:jc w:val="both"/>
        <w:rPr>
          <w:rFonts w:ascii="Times New Roman" w:hAnsi="Times New Roman" w:cs="Times New Roman"/>
        </w:rPr>
      </w:pPr>
      <w:r>
        <w:rPr>
          <w:rFonts w:ascii="Times New Roman" w:hAnsi="Times New Roman" w:cs="Times New Roman"/>
          <w:bCs/>
        </w:rPr>
        <w:t>1</w:t>
      </w:r>
      <w:r w:rsidR="007D0553">
        <w:rPr>
          <w:rFonts w:ascii="Times New Roman" w:hAnsi="Times New Roman" w:cs="Times New Roman"/>
          <w:bCs/>
        </w:rPr>
        <w:t>0</w:t>
      </w:r>
      <w:r>
        <w:rPr>
          <w:rFonts w:ascii="Times New Roman" w:hAnsi="Times New Roman" w:cs="Times New Roman"/>
          <w:bCs/>
        </w:rPr>
        <w:t>.1.</w:t>
      </w:r>
      <w:r w:rsidR="000F79AE">
        <w:rPr>
          <w:rFonts w:ascii="Times New Roman" w:hAnsi="Times New Roman" w:cs="Times New Roman"/>
          <w:bCs/>
        </w:rPr>
        <w:t xml:space="preserve"> </w:t>
      </w:r>
      <w:r w:rsidR="004C06AE" w:rsidRPr="009D1F86">
        <w:rPr>
          <w:rFonts w:ascii="Times New Roman" w:hAnsi="Times New Roman" w:cs="Times New Roman"/>
          <w:bCs/>
        </w:rPr>
        <w:t xml:space="preserve">Sposobnost za obavljanje profesionalne djelatnosti </w:t>
      </w:r>
    </w:p>
    <w:p w14:paraId="7902BAE3" w14:textId="77777777" w:rsidR="004C06AE" w:rsidRDefault="004C06AE" w:rsidP="004C06AE">
      <w:pPr>
        <w:pStyle w:val="Default"/>
        <w:jc w:val="both"/>
        <w:rPr>
          <w:rFonts w:ascii="Times New Roman" w:hAnsi="Times New Roman" w:cs="Times New Roman"/>
          <w:color w:val="auto"/>
        </w:rPr>
      </w:pPr>
    </w:p>
    <w:p w14:paraId="65BF1BCF" w14:textId="77777777" w:rsidR="003E3DCD" w:rsidRDefault="004C06AE" w:rsidP="003E3DCD">
      <w:pPr>
        <w:pStyle w:val="Default"/>
        <w:jc w:val="both"/>
        <w:rPr>
          <w:rFonts w:ascii="Times New Roman" w:hAnsi="Times New Roman" w:cs="Times New Roman"/>
          <w:color w:val="auto"/>
        </w:rPr>
      </w:pPr>
      <w:r>
        <w:rPr>
          <w:rFonts w:ascii="Times New Roman" w:hAnsi="Times New Roman" w:cs="Times New Roman"/>
          <w:color w:val="auto"/>
        </w:rPr>
        <w:t xml:space="preserve">           </w:t>
      </w:r>
      <w:r w:rsidR="003E3DCD">
        <w:rPr>
          <w:rFonts w:ascii="Times New Roman" w:hAnsi="Times New Roman" w:cs="Times New Roman"/>
          <w:color w:val="auto"/>
        </w:rPr>
        <w:t>U svrhu dokazivanja s</w:t>
      </w:r>
      <w:r w:rsidR="003E3DCD" w:rsidRPr="007957F3">
        <w:rPr>
          <w:rFonts w:ascii="Times New Roman" w:hAnsi="Times New Roman" w:cs="Times New Roman"/>
          <w:color w:val="auto"/>
        </w:rPr>
        <w:t>posobnost</w:t>
      </w:r>
      <w:r w:rsidR="003E3DCD">
        <w:rPr>
          <w:rFonts w:ascii="Times New Roman" w:hAnsi="Times New Roman" w:cs="Times New Roman"/>
          <w:color w:val="auto"/>
        </w:rPr>
        <w:t>i</w:t>
      </w:r>
      <w:r w:rsidR="003E3DCD" w:rsidRPr="007957F3">
        <w:rPr>
          <w:rFonts w:ascii="Times New Roman" w:hAnsi="Times New Roman" w:cs="Times New Roman"/>
          <w:color w:val="auto"/>
        </w:rPr>
        <w:t xml:space="preserve"> za obavljanje profesionalne djelatnosti</w:t>
      </w:r>
      <w:r w:rsidR="003E3DCD">
        <w:rPr>
          <w:rFonts w:ascii="Times New Roman" w:hAnsi="Times New Roman" w:cs="Times New Roman"/>
          <w:color w:val="auto"/>
        </w:rPr>
        <w:t>, ponuditelj je</w:t>
      </w:r>
    </w:p>
    <w:p w14:paraId="6F9AC710" w14:textId="77777777" w:rsidR="003E3DCD" w:rsidRDefault="003E3DCD" w:rsidP="003E3DC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1FD39C1D" w14:textId="32C44AFA" w:rsidR="003E3DCD" w:rsidRPr="007D0553" w:rsidRDefault="003E3DCD" w:rsidP="00FE0570">
      <w:pPr>
        <w:pStyle w:val="Odlomakpopisa"/>
        <w:numPr>
          <w:ilvl w:val="2"/>
          <w:numId w:val="13"/>
        </w:numPr>
        <w:jc w:val="both"/>
      </w:pPr>
      <w:r w:rsidRPr="00D30BF1">
        <w:t>izvadak iz sudskog, obrtnog, strukovnog il</w:t>
      </w:r>
      <w:r>
        <w:t xml:space="preserve">i drugog odgovarajućeg registra </w:t>
      </w:r>
      <w:r w:rsidR="007D0553">
        <w:t xml:space="preserve">     </w:t>
      </w:r>
      <w:r w:rsidRPr="00D30BF1">
        <w:t xml:space="preserve">koji se vodi u državi članici njegova poslovnog </w:t>
      </w:r>
      <w:proofErr w:type="spellStart"/>
      <w:r w:rsidRPr="00D30BF1">
        <w:t>nastana</w:t>
      </w:r>
      <w:proofErr w:type="spellEnd"/>
      <w:r w:rsidRPr="00D30BF1">
        <w:t>.</w:t>
      </w:r>
      <w:r>
        <w:t xml:space="preserve">  </w:t>
      </w:r>
      <w:r w:rsidRPr="007D0553">
        <w:t>(Ponuditelj može dostaviti presliku izvoda).</w:t>
      </w:r>
    </w:p>
    <w:p w14:paraId="1418BC36" w14:textId="207E9FC4" w:rsidR="003E3DCD" w:rsidRPr="007D0553" w:rsidRDefault="003E3DCD" w:rsidP="00FE0570">
      <w:pPr>
        <w:pStyle w:val="Odlomakpopisa"/>
        <w:numPr>
          <w:ilvl w:val="2"/>
          <w:numId w:val="13"/>
        </w:numPr>
        <w:jc w:val="both"/>
        <w:rPr>
          <w:u w:val="single"/>
        </w:rPr>
      </w:pPr>
      <w:r w:rsidRPr="00F11E73">
        <w:t>Dokument iz točke 1</w:t>
      </w:r>
      <w:r w:rsidR="007D0553">
        <w:t>0</w:t>
      </w:r>
      <w:r w:rsidRPr="00F11E73">
        <w:t xml:space="preserve">.1.1. </w:t>
      </w:r>
      <w:r w:rsidRPr="007D0553">
        <w:rPr>
          <w:u w:val="single"/>
        </w:rPr>
        <w:t>ne smije biti stariji od dana slanja ovog poziva za dostavu ponude</w:t>
      </w:r>
    </w:p>
    <w:p w14:paraId="13F91586" w14:textId="0F0BE688" w:rsidR="003E3DCD" w:rsidRDefault="003E3DCD" w:rsidP="00FE0570">
      <w:pPr>
        <w:pStyle w:val="Odlomakpopisa"/>
        <w:numPr>
          <w:ilvl w:val="2"/>
          <w:numId w:val="13"/>
        </w:numPr>
        <w:jc w:val="both"/>
      </w:pPr>
      <w:r>
        <w:t xml:space="preserve">Navedeni dokaz je potrebno dostaviti </w:t>
      </w:r>
      <w:r w:rsidR="00D33FC3">
        <w:t>za sve članove zajednice ponuditelja kao i</w:t>
      </w:r>
      <w:r>
        <w:t xml:space="preserve"> za </w:t>
      </w:r>
      <w:proofErr w:type="spellStart"/>
      <w:r>
        <w:t>podugovaratelje</w:t>
      </w:r>
      <w:proofErr w:type="spellEnd"/>
      <w:r>
        <w:t xml:space="preserve"> ako postoje.</w:t>
      </w:r>
    </w:p>
    <w:p w14:paraId="34C8F52E" w14:textId="6C9C9787" w:rsidR="00C0314B" w:rsidRDefault="00C0314B" w:rsidP="00C0314B">
      <w:pPr>
        <w:jc w:val="both"/>
      </w:pPr>
    </w:p>
    <w:p w14:paraId="36A67E48" w14:textId="0F4AA456" w:rsidR="00863BFB" w:rsidRPr="00863BFB" w:rsidRDefault="00863BFB" w:rsidP="00FE0570">
      <w:pPr>
        <w:pStyle w:val="Odlomakpopisa"/>
        <w:numPr>
          <w:ilvl w:val="0"/>
          <w:numId w:val="13"/>
        </w:numPr>
        <w:autoSpaceDE w:val="0"/>
        <w:autoSpaceDN w:val="0"/>
        <w:adjustRightInd w:val="0"/>
        <w:jc w:val="both"/>
        <w:rPr>
          <w:b/>
        </w:rPr>
      </w:pPr>
      <w:r w:rsidRPr="00863BFB">
        <w:rPr>
          <w:b/>
        </w:rPr>
        <w:t>Oslanjanje na sposobnost drugih subjekata</w:t>
      </w:r>
    </w:p>
    <w:p w14:paraId="2C476101" w14:textId="77777777" w:rsidR="00863BFB" w:rsidRPr="00863BFB" w:rsidRDefault="00863BFB" w:rsidP="00863BFB">
      <w:pPr>
        <w:autoSpaceDE w:val="0"/>
        <w:autoSpaceDN w:val="0"/>
        <w:adjustRightInd w:val="0"/>
        <w:ind w:left="862"/>
        <w:jc w:val="both"/>
        <w:rPr>
          <w:b/>
          <w:szCs w:val="22"/>
        </w:rPr>
      </w:pPr>
    </w:p>
    <w:p w14:paraId="49613CD4" w14:textId="77777777" w:rsidR="00863BFB" w:rsidRPr="00863BFB" w:rsidRDefault="00863BFB" w:rsidP="00863BFB">
      <w:pPr>
        <w:jc w:val="both"/>
      </w:pPr>
      <w:r w:rsidRPr="00863BFB">
        <w:t>Gospodarski subjekt može se u postupku jednostavne nabave radi dokazivanja ispunjavanja kriterija za odabir gospodarskog subjekta osloniti na sposobnost drugih subjekata, bez obzira na pravnu prirodu njihova međusobnog odnosa.</w:t>
      </w:r>
    </w:p>
    <w:p w14:paraId="32676636" w14:textId="77777777" w:rsidR="00863BFB" w:rsidRPr="00863BFB" w:rsidRDefault="00863BFB" w:rsidP="00863BFB">
      <w:pPr>
        <w:jc w:val="both"/>
        <w:rPr>
          <w:b/>
        </w:rPr>
      </w:pPr>
    </w:p>
    <w:p w14:paraId="43C8ED40" w14:textId="77777777" w:rsidR="00863BFB" w:rsidRPr="00863BFB" w:rsidRDefault="00863BFB" w:rsidP="00863BFB">
      <w:pPr>
        <w:jc w:val="both"/>
      </w:pPr>
      <w:r w:rsidRPr="00863BFB">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0E427C9B" w14:textId="77777777" w:rsidR="00863BFB" w:rsidRPr="00863BFB" w:rsidRDefault="00863BFB" w:rsidP="00863BFB">
      <w:pPr>
        <w:jc w:val="both"/>
        <w:rPr>
          <w:b/>
        </w:rPr>
      </w:pPr>
    </w:p>
    <w:p w14:paraId="27B2FD4F" w14:textId="77777777" w:rsidR="00863BFB" w:rsidRPr="00863BFB" w:rsidRDefault="00863BFB" w:rsidP="00863BFB">
      <w:pPr>
        <w:jc w:val="both"/>
      </w:pPr>
      <w:r w:rsidRPr="00863BFB">
        <w:t>Naručitelj će provjeriti ispunjavaju li drugi subjekti na čiju se sposobnost gospodarski subjekt oslanja relevantne kriterije za odabir gospodarskog subjekta te postoje li osnove za njihovo isključenje.</w:t>
      </w:r>
    </w:p>
    <w:p w14:paraId="18AC7F9E" w14:textId="77777777" w:rsidR="00863BFB" w:rsidRPr="00863BFB" w:rsidRDefault="00863BFB" w:rsidP="00863BFB">
      <w:pPr>
        <w:jc w:val="both"/>
        <w:rPr>
          <w:b/>
        </w:rPr>
      </w:pPr>
    </w:p>
    <w:p w14:paraId="577EDE0E" w14:textId="77777777" w:rsidR="00863BFB" w:rsidRPr="00863BFB" w:rsidRDefault="00863BFB" w:rsidP="00863BFB">
      <w:pPr>
        <w:autoSpaceDE w:val="0"/>
        <w:autoSpaceDN w:val="0"/>
        <w:adjustRightInd w:val="0"/>
        <w:jc w:val="both"/>
        <w:rPr>
          <w:szCs w:val="22"/>
        </w:rPr>
      </w:pPr>
      <w:r w:rsidRPr="00863BFB">
        <w:t>Zajednica gospodarskih subjekata može se osloniti na sposobnost članova zajednice ili drugih subjekata pod uvjetima određenim u ovoj točki dokumentacije o nabavi.</w:t>
      </w:r>
    </w:p>
    <w:p w14:paraId="3A2735EB" w14:textId="0D4C5BCE" w:rsidR="00AB5961" w:rsidRDefault="00AB5961" w:rsidP="007A18A4">
      <w:pPr>
        <w:pStyle w:val="NoSpacing1"/>
        <w:jc w:val="both"/>
      </w:pPr>
    </w:p>
    <w:p w14:paraId="03392D06" w14:textId="77777777" w:rsidR="00AB5961" w:rsidRDefault="00AB5961" w:rsidP="007A18A4">
      <w:pPr>
        <w:pStyle w:val="NoSpacing1"/>
        <w:jc w:val="both"/>
      </w:pPr>
    </w:p>
    <w:p w14:paraId="547BA27E" w14:textId="0A247516" w:rsidR="004C06AE" w:rsidRPr="00685EC5" w:rsidRDefault="004C06AE" w:rsidP="00FE0570">
      <w:pPr>
        <w:pStyle w:val="Naslov11"/>
        <w:numPr>
          <w:ilvl w:val="0"/>
          <w:numId w:val="13"/>
        </w:numPr>
        <w:rPr>
          <w:rFonts w:ascii="Times New Roman" w:hAnsi="Times New Roman" w:cs="Times New Roman"/>
          <w:szCs w:val="24"/>
        </w:rPr>
      </w:pPr>
      <w:bookmarkStart w:id="15" w:name="_Toc316566919"/>
      <w:r w:rsidRPr="00CF1BD5">
        <w:rPr>
          <w:rFonts w:ascii="Times New Roman" w:hAnsi="Times New Roman" w:cs="Times New Roman"/>
          <w:szCs w:val="24"/>
        </w:rPr>
        <w:t>Sadržaj i način izrade</w:t>
      </w:r>
      <w:bookmarkEnd w:id="15"/>
      <w:r>
        <w:rPr>
          <w:rFonts w:ascii="Times New Roman" w:hAnsi="Times New Roman" w:cs="Times New Roman"/>
          <w:szCs w:val="24"/>
        </w:rPr>
        <w:t xml:space="preserve"> ponude</w:t>
      </w:r>
    </w:p>
    <w:p w14:paraId="26159829" w14:textId="77777777" w:rsidR="004C06AE" w:rsidRPr="0012756D" w:rsidRDefault="004C06AE" w:rsidP="004C06AE">
      <w:pPr>
        <w:pStyle w:val="Naslov11"/>
        <w:numPr>
          <w:ilvl w:val="0"/>
          <w:numId w:val="0"/>
        </w:numPr>
        <w:ind w:left="502"/>
        <w:rPr>
          <w:rFonts w:ascii="Times New Roman" w:hAnsi="Times New Roman" w:cs="Times New Roman"/>
        </w:rPr>
      </w:pPr>
    </w:p>
    <w:p w14:paraId="257B3550" w14:textId="77777777"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14:paraId="02B8FE6E" w14:textId="77777777"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14:paraId="0E057690" w14:textId="77777777" w:rsidR="004C06AE" w:rsidRDefault="004C06AE" w:rsidP="004C06AE">
      <w:pPr>
        <w:pStyle w:val="Naslov11"/>
        <w:numPr>
          <w:ilvl w:val="0"/>
          <w:numId w:val="0"/>
        </w:numPr>
        <w:ind w:left="1004"/>
        <w:jc w:val="both"/>
        <w:rPr>
          <w:rFonts w:ascii="Times New Roman" w:hAnsi="Times New Roman" w:cs="Times New Roman"/>
          <w:b w:val="0"/>
          <w:szCs w:val="24"/>
        </w:rPr>
      </w:pPr>
    </w:p>
    <w:p w14:paraId="02A2396D" w14:textId="77777777" w:rsidR="004C06AE" w:rsidRDefault="004C06AE" w:rsidP="00AA1F5C">
      <w:pPr>
        <w:pStyle w:val="Naslov11"/>
        <w:numPr>
          <w:ilvl w:val="0"/>
          <w:numId w:val="0"/>
        </w:numPr>
        <w:jc w:val="both"/>
        <w:rPr>
          <w:rFonts w:ascii="Times New Roman" w:hAnsi="Times New Roman" w:cs="Times New Roman"/>
          <w:b w:val="0"/>
          <w:szCs w:val="24"/>
        </w:rPr>
      </w:pPr>
      <w:bookmarkStart w:id="16" w:name="_Toc313880704"/>
      <w:bookmarkStart w:id="17" w:name="_Toc316566923"/>
      <w:r w:rsidRPr="00C11C64">
        <w:rPr>
          <w:rFonts w:ascii="Times New Roman" w:hAnsi="Times New Roman" w:cs="Times New Roman"/>
          <w:b w:val="0"/>
          <w:szCs w:val="24"/>
        </w:rPr>
        <w:t xml:space="preserve">Ponuda mora sadržavati </w:t>
      </w:r>
      <w:r>
        <w:rPr>
          <w:rFonts w:ascii="Times New Roman" w:hAnsi="Times New Roman" w:cs="Times New Roman"/>
          <w:b w:val="0"/>
          <w:szCs w:val="24"/>
        </w:rPr>
        <w:t>najmanje</w:t>
      </w:r>
      <w:r w:rsidRPr="00C11C64">
        <w:rPr>
          <w:rFonts w:ascii="Times New Roman" w:hAnsi="Times New Roman" w:cs="Times New Roman"/>
          <w:b w:val="0"/>
          <w:szCs w:val="24"/>
        </w:rPr>
        <w:t>:</w:t>
      </w:r>
      <w:bookmarkEnd w:id="16"/>
      <w:bookmarkEnd w:id="17"/>
    </w:p>
    <w:p w14:paraId="2481BD2D" w14:textId="77777777" w:rsidR="00AA1F5C" w:rsidRDefault="00AA1F5C" w:rsidP="00AA1F5C">
      <w:pPr>
        <w:pStyle w:val="Naslov11"/>
        <w:numPr>
          <w:ilvl w:val="0"/>
          <w:numId w:val="0"/>
        </w:numPr>
        <w:jc w:val="both"/>
        <w:rPr>
          <w:rFonts w:ascii="Times New Roman" w:hAnsi="Times New Roman" w:cs="Times New Roman"/>
          <w:b w:val="0"/>
          <w:szCs w:val="24"/>
        </w:rPr>
      </w:pPr>
    </w:p>
    <w:p w14:paraId="20433221" w14:textId="2526206F" w:rsidR="004C06AE"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bookmarkStart w:id="18" w:name="_Toc313880707"/>
      <w:bookmarkStart w:id="19" w:name="_Toc316566926"/>
      <w:r>
        <w:rPr>
          <w:rFonts w:ascii="Times New Roman" w:hAnsi="Times New Roman" w:cs="Times New Roman"/>
          <w:b w:val="0"/>
          <w:szCs w:val="24"/>
        </w:rPr>
        <w:t>1</w:t>
      </w:r>
      <w:r w:rsidR="004C06AE" w:rsidRPr="00CC79D6">
        <w:rPr>
          <w:rFonts w:ascii="Times New Roman" w:hAnsi="Times New Roman" w:cs="Times New Roman"/>
          <w:b w:val="0"/>
          <w:szCs w:val="24"/>
        </w:rPr>
        <w:t>. Do</w:t>
      </w:r>
      <w:r w:rsidR="00FB1120">
        <w:rPr>
          <w:rFonts w:ascii="Times New Roman" w:hAnsi="Times New Roman" w:cs="Times New Roman"/>
          <w:b w:val="0"/>
          <w:szCs w:val="24"/>
        </w:rPr>
        <w:t xml:space="preserve">kument naveden u točki </w:t>
      </w:r>
      <w:r w:rsidR="007D0553">
        <w:rPr>
          <w:rFonts w:ascii="Times New Roman" w:hAnsi="Times New Roman" w:cs="Times New Roman"/>
          <w:b w:val="0"/>
          <w:szCs w:val="24"/>
        </w:rPr>
        <w:t>9</w:t>
      </w:r>
      <w:r w:rsidR="00E06286">
        <w:rPr>
          <w:rFonts w:ascii="Times New Roman" w:hAnsi="Times New Roman" w:cs="Times New Roman"/>
          <w:b w:val="0"/>
          <w:szCs w:val="24"/>
        </w:rPr>
        <w:t>.</w:t>
      </w:r>
      <w:r w:rsidR="00AA29D5">
        <w:rPr>
          <w:rFonts w:ascii="Times New Roman" w:hAnsi="Times New Roman" w:cs="Times New Roman"/>
          <w:b w:val="0"/>
          <w:szCs w:val="24"/>
        </w:rPr>
        <w:t xml:space="preserve"> </w:t>
      </w:r>
      <w:r w:rsidR="00FB1120">
        <w:rPr>
          <w:rFonts w:ascii="Times New Roman" w:hAnsi="Times New Roman" w:cs="Times New Roman"/>
          <w:b w:val="0"/>
          <w:szCs w:val="24"/>
        </w:rPr>
        <w:t>ovog poziva za dostavu ponuda</w:t>
      </w:r>
      <w:r w:rsidR="004C06AE" w:rsidRPr="00CC79D6">
        <w:rPr>
          <w:rFonts w:ascii="Times New Roman" w:hAnsi="Times New Roman" w:cs="Times New Roman"/>
          <w:b w:val="0"/>
          <w:szCs w:val="24"/>
        </w:rPr>
        <w:t xml:space="preserve"> kojim ponuditelj dokazuje da ne postoje </w:t>
      </w:r>
      <w:r w:rsidR="004C06AE">
        <w:rPr>
          <w:rFonts w:ascii="Times New Roman" w:hAnsi="Times New Roman" w:cs="Times New Roman"/>
          <w:b w:val="0"/>
          <w:szCs w:val="24"/>
        </w:rPr>
        <w:t>osnove za</w:t>
      </w:r>
      <w:r w:rsidR="004C06AE" w:rsidRPr="00CC79D6">
        <w:rPr>
          <w:rFonts w:ascii="Times New Roman" w:hAnsi="Times New Roman" w:cs="Times New Roman"/>
          <w:b w:val="0"/>
          <w:szCs w:val="24"/>
        </w:rPr>
        <w:t xml:space="preserve"> isključenj</w:t>
      </w:r>
      <w:bookmarkEnd w:id="18"/>
      <w:bookmarkEnd w:id="19"/>
      <w:r w:rsidR="004C06AE">
        <w:rPr>
          <w:rFonts w:ascii="Times New Roman" w:hAnsi="Times New Roman" w:cs="Times New Roman"/>
          <w:b w:val="0"/>
          <w:szCs w:val="24"/>
        </w:rPr>
        <w:t>e</w:t>
      </w:r>
    </w:p>
    <w:p w14:paraId="4CE6F11B" w14:textId="02C68B34" w:rsidR="00FB1120"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2</w:t>
      </w:r>
      <w:r w:rsidR="004F22E5">
        <w:rPr>
          <w:rFonts w:ascii="Times New Roman" w:hAnsi="Times New Roman" w:cs="Times New Roman"/>
          <w:b w:val="0"/>
          <w:szCs w:val="24"/>
        </w:rPr>
        <w:t>. Dokument naveden</w:t>
      </w:r>
      <w:r w:rsidR="000A5330">
        <w:rPr>
          <w:rFonts w:ascii="Times New Roman" w:hAnsi="Times New Roman" w:cs="Times New Roman"/>
          <w:b w:val="0"/>
          <w:szCs w:val="24"/>
        </w:rPr>
        <w:t xml:space="preserve"> u točki </w:t>
      </w:r>
      <w:r w:rsidR="0095665D">
        <w:rPr>
          <w:rFonts w:ascii="Times New Roman" w:hAnsi="Times New Roman" w:cs="Times New Roman"/>
          <w:b w:val="0"/>
          <w:szCs w:val="24"/>
        </w:rPr>
        <w:t>1</w:t>
      </w:r>
      <w:r w:rsidR="007D0553">
        <w:rPr>
          <w:rFonts w:ascii="Times New Roman" w:hAnsi="Times New Roman" w:cs="Times New Roman"/>
          <w:b w:val="0"/>
          <w:szCs w:val="24"/>
        </w:rPr>
        <w:t>0</w:t>
      </w:r>
      <w:r w:rsidR="0095665D">
        <w:rPr>
          <w:rFonts w:ascii="Times New Roman" w:hAnsi="Times New Roman" w:cs="Times New Roman"/>
          <w:b w:val="0"/>
          <w:szCs w:val="24"/>
        </w:rPr>
        <w:t>.</w:t>
      </w:r>
      <w:r w:rsidR="00FB1120">
        <w:rPr>
          <w:rFonts w:ascii="Times New Roman" w:hAnsi="Times New Roman" w:cs="Times New Roman"/>
          <w:b w:val="0"/>
          <w:szCs w:val="24"/>
        </w:rPr>
        <w:t xml:space="preserve"> </w:t>
      </w:r>
      <w:bookmarkStart w:id="20" w:name="_Toc313880709"/>
      <w:bookmarkStart w:id="21" w:name="_Toc316566928"/>
      <w:r w:rsidR="00FB1120">
        <w:rPr>
          <w:rFonts w:ascii="Times New Roman" w:hAnsi="Times New Roman" w:cs="Times New Roman"/>
          <w:b w:val="0"/>
          <w:szCs w:val="24"/>
        </w:rPr>
        <w:t>ovog poziva za dostavu ponuda</w:t>
      </w:r>
      <w:r w:rsidR="00FB1120" w:rsidRPr="00CC79D6">
        <w:rPr>
          <w:rFonts w:ascii="Times New Roman" w:hAnsi="Times New Roman" w:cs="Times New Roman"/>
          <w:b w:val="0"/>
          <w:szCs w:val="24"/>
        </w:rPr>
        <w:t xml:space="preserve"> </w:t>
      </w:r>
      <w:r w:rsidR="0095665D">
        <w:rPr>
          <w:rFonts w:ascii="Times New Roman" w:hAnsi="Times New Roman" w:cs="Times New Roman"/>
          <w:b w:val="0"/>
          <w:szCs w:val="24"/>
        </w:rPr>
        <w:t>– uvjet sposobnosti</w:t>
      </w:r>
    </w:p>
    <w:p w14:paraId="3FB38C58" w14:textId="75705709" w:rsidR="00CB7EDE" w:rsidRDefault="00CB7EDE" w:rsidP="0089631E">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 xml:space="preserve">3. Ispunjen obrazac </w:t>
      </w:r>
      <w:r w:rsidR="00115688">
        <w:rPr>
          <w:rFonts w:ascii="Times New Roman" w:hAnsi="Times New Roman" w:cs="Times New Roman"/>
          <w:b w:val="0"/>
          <w:szCs w:val="24"/>
        </w:rPr>
        <w:t>p</w:t>
      </w:r>
      <w:r>
        <w:rPr>
          <w:rFonts w:ascii="Times New Roman" w:hAnsi="Times New Roman" w:cs="Times New Roman"/>
          <w:b w:val="0"/>
          <w:szCs w:val="24"/>
        </w:rPr>
        <w:t>onudbenog lista (PRILOG I)</w:t>
      </w:r>
      <w:r w:rsidR="00D74A01">
        <w:rPr>
          <w:rFonts w:ascii="Times New Roman" w:hAnsi="Times New Roman" w:cs="Times New Roman"/>
          <w:b w:val="0"/>
          <w:szCs w:val="24"/>
        </w:rPr>
        <w:t xml:space="preserve"> </w:t>
      </w:r>
    </w:p>
    <w:bookmarkEnd w:id="20"/>
    <w:bookmarkEnd w:id="21"/>
    <w:p w14:paraId="44A2C32A" w14:textId="364D139E" w:rsidR="00D21940" w:rsidRDefault="00AB54CD" w:rsidP="00920156">
      <w:pPr>
        <w:pStyle w:val="Odlomakpopisa"/>
        <w:spacing w:after="160" w:line="259" w:lineRule="auto"/>
        <w:ind w:left="284"/>
        <w:contextualSpacing/>
        <w:jc w:val="both"/>
      </w:pPr>
      <w:r>
        <w:t xml:space="preserve">    </w:t>
      </w:r>
      <w:r w:rsidR="00AB5961">
        <w:t>4</w:t>
      </w:r>
      <w:r>
        <w:t xml:space="preserve">. </w:t>
      </w:r>
      <w:r w:rsidRPr="00EF6BCC">
        <w:t>Ispunjen</w:t>
      </w:r>
      <w:r w:rsidR="00CB7EDE">
        <w:t xml:space="preserve"> </w:t>
      </w:r>
      <w:r w:rsidR="00115688">
        <w:t>t</w:t>
      </w:r>
      <w:r w:rsidR="00AB5961">
        <w:t>roškovnik</w:t>
      </w:r>
      <w:r w:rsidR="00CB7EDE">
        <w:t xml:space="preserve"> (PRILOG I</w:t>
      </w:r>
      <w:r w:rsidR="00115688">
        <w:t>I</w:t>
      </w:r>
      <w:r w:rsidR="00CB7EDE">
        <w:t>)</w:t>
      </w:r>
      <w:r w:rsidR="00AB5961">
        <w:t xml:space="preserve"> </w:t>
      </w:r>
    </w:p>
    <w:p w14:paraId="33260038" w14:textId="77777777" w:rsidR="004C06AE" w:rsidRDefault="004C06AE" w:rsidP="00FE0570">
      <w:pPr>
        <w:pStyle w:val="Naslov11"/>
        <w:numPr>
          <w:ilvl w:val="0"/>
          <w:numId w:val="13"/>
        </w:numPr>
        <w:rPr>
          <w:rFonts w:ascii="Times New Roman" w:hAnsi="Times New Roman" w:cs="Times New Roman"/>
          <w:szCs w:val="24"/>
        </w:rPr>
      </w:pPr>
      <w:bookmarkStart w:id="22" w:name="_Toc316566938"/>
      <w:r w:rsidRPr="00EA0FA0">
        <w:rPr>
          <w:rFonts w:ascii="Times New Roman" w:hAnsi="Times New Roman" w:cs="Times New Roman"/>
          <w:szCs w:val="24"/>
        </w:rPr>
        <w:lastRenderedPageBreak/>
        <w:t>Način određivanja cijene ponude</w:t>
      </w:r>
      <w:bookmarkEnd w:id="22"/>
    </w:p>
    <w:p w14:paraId="53E335A4" w14:textId="77777777" w:rsidR="004C06AE" w:rsidRDefault="004C06AE" w:rsidP="004C06AE">
      <w:pPr>
        <w:pStyle w:val="Naslov11"/>
        <w:numPr>
          <w:ilvl w:val="0"/>
          <w:numId w:val="0"/>
        </w:numPr>
        <w:ind w:left="502"/>
        <w:rPr>
          <w:rFonts w:ascii="Times New Roman" w:hAnsi="Times New Roman" w:cs="Times New Roman"/>
          <w:szCs w:val="24"/>
        </w:rPr>
      </w:pPr>
    </w:p>
    <w:p w14:paraId="4E8DB17D" w14:textId="31718A95" w:rsidR="004C06AE" w:rsidRPr="00C0749E" w:rsidRDefault="004C06AE" w:rsidP="00F121B0">
      <w:pPr>
        <w:autoSpaceDE w:val="0"/>
        <w:autoSpaceDN w:val="0"/>
        <w:adjustRightInd w:val="0"/>
        <w:jc w:val="both"/>
        <w:rPr>
          <w:lang w:eastAsia="zh-CN"/>
        </w:rPr>
      </w:pPr>
      <w:r w:rsidRPr="0033371B">
        <w:rPr>
          <w:lang w:eastAsia="zh-CN"/>
        </w:rPr>
        <w:t>Cijena ponude piše se brojkama</w:t>
      </w:r>
      <w:r>
        <w:rPr>
          <w:lang w:eastAsia="zh-CN"/>
        </w:rPr>
        <w:t xml:space="preserve"> u apsolutnom iznosu</w:t>
      </w:r>
      <w:r w:rsidRPr="0033371B">
        <w:rPr>
          <w:lang w:eastAsia="zh-CN"/>
        </w:rPr>
        <w:t>.</w:t>
      </w:r>
      <w:r>
        <w:rPr>
          <w:lang w:eastAsia="zh-CN"/>
        </w:rPr>
        <w:t xml:space="preserve"> Ukupna cijena obvezno se upisuje u obrazac </w:t>
      </w:r>
      <w:r w:rsidR="00E03732">
        <w:rPr>
          <w:lang w:eastAsia="zh-CN"/>
        </w:rPr>
        <w:t>Ponudbenog lista</w:t>
      </w:r>
      <w:r w:rsidR="009132DE">
        <w:rPr>
          <w:lang w:eastAsia="zh-CN"/>
        </w:rPr>
        <w:t xml:space="preserve">, dok je uz ukupnu cijenu potrebno upisati i </w:t>
      </w:r>
      <w:proofErr w:type="spellStart"/>
      <w:r w:rsidR="009132DE">
        <w:rPr>
          <w:lang w:eastAsia="zh-CN"/>
        </w:rPr>
        <w:t>jednične</w:t>
      </w:r>
      <w:proofErr w:type="spellEnd"/>
      <w:r w:rsidR="009132DE">
        <w:rPr>
          <w:lang w:eastAsia="zh-CN"/>
        </w:rPr>
        <w:t xml:space="preserve"> cijene po svim stavkama </w:t>
      </w:r>
      <w:r w:rsidR="00486BB9">
        <w:rPr>
          <w:lang w:eastAsia="zh-CN"/>
        </w:rPr>
        <w:t xml:space="preserve">u </w:t>
      </w:r>
      <w:r w:rsidR="0053339E">
        <w:rPr>
          <w:lang w:eastAsia="zh-CN"/>
        </w:rPr>
        <w:t>Troškovniku</w:t>
      </w:r>
      <w:r w:rsidR="009132DE">
        <w:rPr>
          <w:lang w:eastAsia="zh-CN"/>
        </w:rPr>
        <w:t xml:space="preserve"> (Prilog I</w:t>
      </w:r>
      <w:r w:rsidR="00FF4FAB">
        <w:rPr>
          <w:lang w:eastAsia="zh-CN"/>
        </w:rPr>
        <w:t>I</w:t>
      </w:r>
      <w:r w:rsidR="009132DE">
        <w:rPr>
          <w:lang w:eastAsia="zh-CN"/>
        </w:rPr>
        <w:t>)</w:t>
      </w:r>
      <w:r w:rsidRPr="00A874F5">
        <w:rPr>
          <w:lang w:eastAsia="zh-CN"/>
        </w:rPr>
        <w:t>.</w:t>
      </w:r>
      <w:r w:rsidR="00D43255">
        <w:rPr>
          <w:lang w:eastAsia="zh-CN"/>
        </w:rPr>
        <w:t xml:space="preserve"> </w:t>
      </w:r>
      <w:r w:rsidRPr="00C0749E">
        <w:t>U cijenu ponude bez PDV-a moraju biti uračunati svi troškovi i popusti. Ponuđena cijena</w:t>
      </w:r>
      <w:r w:rsidR="004029F9">
        <w:t xml:space="preserve"> kao i jedinične cijene su</w:t>
      </w:r>
      <w:r w:rsidRPr="00C0749E">
        <w:t xml:space="preserve"> nepromjenjiv</w:t>
      </w:r>
      <w:r w:rsidR="004029F9">
        <w:t>e</w:t>
      </w:r>
      <w:r w:rsidRPr="00C0749E">
        <w:t xml:space="preserve"> za cijelo vrijeme </w:t>
      </w:r>
      <w:r w:rsidR="00D43255">
        <w:t>trajanja narudžbenice</w:t>
      </w:r>
      <w:r w:rsidR="00EF1E77">
        <w:t>. Ponuditelj potpisom i</w:t>
      </w:r>
      <w:r w:rsidRPr="00C0749E">
        <w:t xml:space="preserve"> pečatom Ponudbenog lista daje izjavu o nepromjenjivosti cijena. </w:t>
      </w:r>
    </w:p>
    <w:p w14:paraId="2CDEEB3E" w14:textId="77777777" w:rsidR="004C06AE" w:rsidRPr="00C0749E" w:rsidRDefault="004C06AE" w:rsidP="004C06AE"/>
    <w:p w14:paraId="7EF37366" w14:textId="77777777" w:rsidR="004C06AE" w:rsidRPr="00C0749E" w:rsidRDefault="004C06AE" w:rsidP="00F121B0">
      <w:pPr>
        <w:autoSpaceDE w:val="0"/>
        <w:autoSpaceDN w:val="0"/>
        <w:adjustRightInd w:val="0"/>
        <w:jc w:val="both"/>
      </w:pPr>
      <w:r w:rsidRPr="00C0749E">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5C9F1401" w14:textId="77777777" w:rsidR="004C06AE" w:rsidRPr="00C0749E" w:rsidRDefault="004C06AE" w:rsidP="004C06AE"/>
    <w:p w14:paraId="5DCF3F41" w14:textId="77777777" w:rsidR="004C06AE" w:rsidRPr="00C0749E" w:rsidRDefault="004C06AE" w:rsidP="00F121B0">
      <w:pPr>
        <w:autoSpaceDE w:val="0"/>
        <w:autoSpaceDN w:val="0"/>
        <w:adjustRightInd w:val="0"/>
        <w:jc w:val="both"/>
      </w:pPr>
      <w:r w:rsidRPr="00C0749E">
        <w:t>Nije dopušteno iskazivanje alternativnih cijena ponude, cijena s deviznom klauzulom, iskazivanje cijene u relativnim iznosima, kao i dostave ponude pod uvjetima koji nisu predviđeni u dokumentaciji o nabavi iz ovog poziva za dostavu ponuda.</w:t>
      </w:r>
    </w:p>
    <w:p w14:paraId="04C8B5F9" w14:textId="77777777" w:rsidR="00A73658" w:rsidRDefault="00A73658" w:rsidP="00920156">
      <w:pPr>
        <w:pStyle w:val="Naslov11"/>
        <w:numPr>
          <w:ilvl w:val="0"/>
          <w:numId w:val="0"/>
        </w:numPr>
        <w:rPr>
          <w:rFonts w:ascii="Times New Roman" w:hAnsi="Times New Roman" w:cs="Times New Roman"/>
        </w:rPr>
      </w:pPr>
    </w:p>
    <w:p w14:paraId="7B9030EA" w14:textId="77777777" w:rsidR="004C06AE" w:rsidRPr="00685EC5" w:rsidRDefault="004C06AE" w:rsidP="00FE0570">
      <w:pPr>
        <w:pStyle w:val="Naslov11"/>
        <w:numPr>
          <w:ilvl w:val="0"/>
          <w:numId w:val="13"/>
        </w:numPr>
        <w:rPr>
          <w:rFonts w:ascii="Times New Roman" w:hAnsi="Times New Roman" w:cs="Times New Roman"/>
          <w:szCs w:val="24"/>
        </w:rPr>
      </w:pPr>
      <w:bookmarkStart w:id="23" w:name="_Toc316566939"/>
      <w:r w:rsidRPr="00EA0FA0">
        <w:rPr>
          <w:rFonts w:ascii="Times New Roman" w:hAnsi="Times New Roman" w:cs="Times New Roman"/>
          <w:szCs w:val="24"/>
        </w:rPr>
        <w:t>Valuta ponude</w:t>
      </w:r>
      <w:bookmarkEnd w:id="23"/>
    </w:p>
    <w:p w14:paraId="65B1834E" w14:textId="77777777" w:rsidR="004C06AE" w:rsidRPr="00250801" w:rsidRDefault="004C06AE" w:rsidP="004C06AE">
      <w:pPr>
        <w:pStyle w:val="Naslov11"/>
        <w:numPr>
          <w:ilvl w:val="0"/>
          <w:numId w:val="0"/>
        </w:numPr>
        <w:ind w:left="502"/>
        <w:rPr>
          <w:rFonts w:ascii="Times New Roman" w:hAnsi="Times New Roman" w:cs="Times New Roman"/>
        </w:rPr>
      </w:pPr>
    </w:p>
    <w:p w14:paraId="660742BE" w14:textId="77777777" w:rsidR="004C06AE" w:rsidRPr="00C0749E" w:rsidRDefault="004C06AE" w:rsidP="00F121B0">
      <w:pPr>
        <w:autoSpaceDE w:val="0"/>
        <w:autoSpaceDN w:val="0"/>
        <w:adjustRightInd w:val="0"/>
        <w:jc w:val="both"/>
      </w:pPr>
      <w:bookmarkStart w:id="24" w:name="_Toc313880723"/>
      <w:bookmarkStart w:id="25" w:name="_Toc316566940"/>
      <w:r w:rsidRPr="00C0749E">
        <w:t>Ponuditelj izražava cijenu ponude u kunama.</w:t>
      </w:r>
      <w:bookmarkStart w:id="26" w:name="_Toc313880724"/>
      <w:bookmarkStart w:id="27" w:name="_Toc316566941"/>
      <w:bookmarkEnd w:id="24"/>
      <w:bookmarkEnd w:id="25"/>
      <w:r w:rsidR="00F121B0">
        <w:t xml:space="preserve"> </w:t>
      </w:r>
      <w:r w:rsidRPr="00C0749E">
        <w:t>Mogućnost izmjene cijene zbog promjene tečaja strane valute u odnosu na hrvatsku kunu (valutna klauzula) je isključena.</w:t>
      </w:r>
      <w:bookmarkEnd w:id="26"/>
      <w:bookmarkEnd w:id="27"/>
    </w:p>
    <w:p w14:paraId="504FF4B4" w14:textId="77777777" w:rsidR="00CB3F13" w:rsidRPr="00C0749E" w:rsidRDefault="00CB3F13" w:rsidP="004C06AE"/>
    <w:p w14:paraId="51B82139" w14:textId="77777777" w:rsidR="004C06AE" w:rsidRPr="00685EC5" w:rsidRDefault="004C06AE" w:rsidP="00FE0570">
      <w:pPr>
        <w:pStyle w:val="Naslov11"/>
        <w:numPr>
          <w:ilvl w:val="0"/>
          <w:numId w:val="13"/>
        </w:numPr>
        <w:rPr>
          <w:rFonts w:ascii="Times New Roman" w:hAnsi="Times New Roman" w:cs="Times New Roman"/>
          <w:szCs w:val="24"/>
        </w:rPr>
      </w:pPr>
      <w:bookmarkStart w:id="28" w:name="_Toc316566942"/>
      <w:r w:rsidRPr="00EA0FA0">
        <w:rPr>
          <w:rFonts w:ascii="Times New Roman" w:hAnsi="Times New Roman" w:cs="Times New Roman"/>
          <w:szCs w:val="24"/>
        </w:rPr>
        <w:t>Kriterij za odabir ponude</w:t>
      </w:r>
      <w:bookmarkEnd w:id="28"/>
    </w:p>
    <w:p w14:paraId="1FDF6452" w14:textId="77777777" w:rsidR="004C06AE" w:rsidRDefault="004C06AE" w:rsidP="0009207F">
      <w:pPr>
        <w:autoSpaceDE w:val="0"/>
        <w:autoSpaceDN w:val="0"/>
        <w:adjustRightInd w:val="0"/>
        <w:jc w:val="both"/>
      </w:pPr>
    </w:p>
    <w:p w14:paraId="581864BF" w14:textId="159569F4" w:rsidR="004C06AE" w:rsidRDefault="00D27F16" w:rsidP="0009207F">
      <w:pPr>
        <w:autoSpaceDE w:val="0"/>
        <w:autoSpaceDN w:val="0"/>
        <w:adjustRightInd w:val="0"/>
        <w:jc w:val="both"/>
      </w:pPr>
      <w:r>
        <w:t>Kriterij na kojem će n</w:t>
      </w:r>
      <w:r w:rsidR="004C06AE" w:rsidRPr="00C0749E">
        <w:t>aručitelj temeljiti odabir ponude je</w:t>
      </w:r>
      <w:r w:rsidR="00AA29D5">
        <w:t xml:space="preserve"> </w:t>
      </w:r>
      <w:r w:rsidR="0009207F">
        <w:t>ekonomski najpovoljnija ponuda</w:t>
      </w:r>
      <w:r w:rsidR="008F4E07">
        <w:t>,</w:t>
      </w:r>
      <w:r w:rsidR="008F4E07" w:rsidRPr="008F4E07">
        <w:t xml:space="preserve"> relativni ponder cijene je 100%.</w:t>
      </w:r>
    </w:p>
    <w:p w14:paraId="200E623A" w14:textId="77777777" w:rsidR="006F6D07" w:rsidRDefault="006F6D07" w:rsidP="0009207F">
      <w:pPr>
        <w:autoSpaceDE w:val="0"/>
        <w:autoSpaceDN w:val="0"/>
        <w:adjustRightInd w:val="0"/>
        <w:jc w:val="both"/>
      </w:pPr>
    </w:p>
    <w:p w14:paraId="3B7F16AB" w14:textId="77777777" w:rsidR="006F6D07" w:rsidRDefault="006F6D07" w:rsidP="006F6D07">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14:paraId="676F498A" w14:textId="77777777" w:rsidR="0089631E" w:rsidRDefault="0089631E" w:rsidP="0009207F">
      <w:pPr>
        <w:autoSpaceDE w:val="0"/>
        <w:autoSpaceDN w:val="0"/>
        <w:adjustRightInd w:val="0"/>
        <w:jc w:val="both"/>
      </w:pPr>
    </w:p>
    <w:p w14:paraId="3ABBBF27" w14:textId="77777777" w:rsidR="004C06AE" w:rsidRPr="00685EC5" w:rsidRDefault="004C06AE" w:rsidP="00FE0570">
      <w:pPr>
        <w:pStyle w:val="Naslov11"/>
        <w:numPr>
          <w:ilvl w:val="0"/>
          <w:numId w:val="13"/>
        </w:numPr>
        <w:rPr>
          <w:rFonts w:ascii="Times New Roman" w:hAnsi="Times New Roman" w:cs="Times New Roman"/>
          <w:szCs w:val="24"/>
        </w:rPr>
      </w:pPr>
      <w:bookmarkStart w:id="29" w:name="_Toc316566943"/>
      <w:r w:rsidRPr="00EA0FA0">
        <w:rPr>
          <w:rFonts w:ascii="Times New Roman" w:hAnsi="Times New Roman" w:cs="Times New Roman"/>
          <w:szCs w:val="24"/>
        </w:rPr>
        <w:t>Jezik i pismo ponude</w:t>
      </w:r>
      <w:bookmarkEnd w:id="29"/>
    </w:p>
    <w:p w14:paraId="4FA114A2" w14:textId="77777777" w:rsidR="004C06AE" w:rsidRDefault="004C06AE" w:rsidP="004C06AE">
      <w:pPr>
        <w:pStyle w:val="Naslov11"/>
        <w:numPr>
          <w:ilvl w:val="0"/>
          <w:numId w:val="0"/>
        </w:numPr>
        <w:ind w:left="502" w:hanging="360"/>
        <w:rPr>
          <w:rFonts w:ascii="Times New Roman" w:hAnsi="Times New Roman" w:cs="Times New Roman"/>
          <w:szCs w:val="24"/>
        </w:rPr>
      </w:pPr>
    </w:p>
    <w:p w14:paraId="71A1600B" w14:textId="4DF3A65B" w:rsidR="004C06AE" w:rsidRDefault="004C06AE" w:rsidP="00F121B0">
      <w:pPr>
        <w:autoSpaceDE w:val="0"/>
        <w:autoSpaceDN w:val="0"/>
        <w:adjustRightInd w:val="0"/>
        <w:jc w:val="both"/>
      </w:pPr>
      <w:r w:rsidRPr="00C0749E">
        <w:t xml:space="preserve">Ponuda sa svim traženim prilozima podnosi se na hrvatskom jeziku i latiničnom pismu. </w:t>
      </w:r>
    </w:p>
    <w:p w14:paraId="56EE73FD" w14:textId="77777777" w:rsidR="00A17C91" w:rsidRPr="00E04CDF" w:rsidRDefault="00A17C91" w:rsidP="00EF1E77">
      <w:pPr>
        <w:pStyle w:val="Naslov11"/>
        <w:numPr>
          <w:ilvl w:val="0"/>
          <w:numId w:val="0"/>
        </w:numPr>
        <w:rPr>
          <w:rFonts w:ascii="Times New Roman" w:hAnsi="Times New Roman" w:cs="Times New Roman"/>
          <w:b w:val="0"/>
        </w:rPr>
      </w:pPr>
    </w:p>
    <w:p w14:paraId="14E4A3A1" w14:textId="77777777" w:rsidR="004C06AE" w:rsidRPr="00685EC5" w:rsidRDefault="004C06AE" w:rsidP="00FE0570">
      <w:pPr>
        <w:pStyle w:val="Naslov11"/>
        <w:numPr>
          <w:ilvl w:val="0"/>
          <w:numId w:val="13"/>
        </w:numPr>
        <w:rPr>
          <w:rFonts w:ascii="Times New Roman" w:hAnsi="Times New Roman" w:cs="Times New Roman"/>
          <w:szCs w:val="24"/>
        </w:rPr>
      </w:pPr>
      <w:bookmarkStart w:id="30" w:name="_Toc316566945"/>
      <w:r w:rsidRPr="00EA0FA0">
        <w:rPr>
          <w:rFonts w:ascii="Times New Roman" w:hAnsi="Times New Roman" w:cs="Times New Roman"/>
          <w:szCs w:val="24"/>
        </w:rPr>
        <w:t>Rok valjanosti ponude</w:t>
      </w:r>
      <w:bookmarkEnd w:id="30"/>
    </w:p>
    <w:p w14:paraId="22660E7D" w14:textId="77777777" w:rsidR="004C06AE" w:rsidRPr="006D25A0" w:rsidRDefault="004C06AE" w:rsidP="004C06AE">
      <w:pPr>
        <w:pStyle w:val="Naslov11"/>
        <w:numPr>
          <w:ilvl w:val="0"/>
          <w:numId w:val="0"/>
        </w:numPr>
        <w:ind w:left="502"/>
        <w:rPr>
          <w:rFonts w:ascii="Times New Roman" w:hAnsi="Times New Roman" w:cs="Times New Roman"/>
        </w:rPr>
      </w:pPr>
    </w:p>
    <w:p w14:paraId="40469153" w14:textId="6652827F"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E1777C">
        <w:rPr>
          <w:b/>
        </w:rPr>
        <w:t>30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14:paraId="6E41F4AB" w14:textId="0366DBA4" w:rsidR="005D7310" w:rsidRDefault="004C06AE" w:rsidP="005D7310">
      <w:pPr>
        <w:autoSpaceDE w:val="0"/>
        <w:autoSpaceDN w:val="0"/>
        <w:adjustRightInd w:val="0"/>
        <w:jc w:val="both"/>
        <w:rPr>
          <w:color w:val="000000"/>
        </w:rPr>
      </w:pPr>
      <w:bookmarkStart w:id="31" w:name="_Toc313880729"/>
      <w:bookmarkStart w:id="32" w:name="_Toc316566946"/>
      <w:r w:rsidRPr="00F90436">
        <w:rPr>
          <w:color w:val="000000"/>
        </w:rPr>
        <w:t xml:space="preserve">Ako istekne rok valjanosti ponude, naručitelj će u pisanom obliku tražiti od ponuditelja produženje roka valjanosti ponude. Ponuditelj mora produženje roka valjanosti ponude također potvrditi u pisanoj </w:t>
      </w:r>
      <w:bookmarkEnd w:id="31"/>
      <w:bookmarkEnd w:id="32"/>
      <w:r w:rsidR="002C6FC1">
        <w:rPr>
          <w:color w:val="000000"/>
        </w:rPr>
        <w:t>formi</w:t>
      </w:r>
      <w:r w:rsidR="00AA1F5C">
        <w:rPr>
          <w:color w:val="000000"/>
        </w:rPr>
        <w:t>.</w:t>
      </w:r>
    </w:p>
    <w:p w14:paraId="735423F4" w14:textId="0497487E" w:rsidR="00D21940" w:rsidRDefault="00D21940" w:rsidP="005D7310">
      <w:pPr>
        <w:autoSpaceDE w:val="0"/>
        <w:autoSpaceDN w:val="0"/>
        <w:adjustRightInd w:val="0"/>
        <w:jc w:val="both"/>
        <w:rPr>
          <w:color w:val="000000"/>
        </w:rPr>
      </w:pPr>
    </w:p>
    <w:p w14:paraId="3AC4C69E" w14:textId="2A0461C2" w:rsidR="00D3393C" w:rsidRDefault="00D3393C" w:rsidP="005D7310">
      <w:pPr>
        <w:autoSpaceDE w:val="0"/>
        <w:autoSpaceDN w:val="0"/>
        <w:adjustRightInd w:val="0"/>
        <w:jc w:val="both"/>
        <w:rPr>
          <w:color w:val="000000"/>
        </w:rPr>
      </w:pPr>
    </w:p>
    <w:p w14:paraId="05271876" w14:textId="47E21732" w:rsidR="00D3393C" w:rsidRDefault="00D3393C" w:rsidP="005D7310">
      <w:pPr>
        <w:autoSpaceDE w:val="0"/>
        <w:autoSpaceDN w:val="0"/>
        <w:adjustRightInd w:val="0"/>
        <w:jc w:val="both"/>
        <w:rPr>
          <w:color w:val="000000"/>
        </w:rPr>
      </w:pPr>
    </w:p>
    <w:p w14:paraId="47A0B912" w14:textId="77777777" w:rsidR="00D3393C" w:rsidRPr="002C6FC1" w:rsidRDefault="00D3393C" w:rsidP="005D7310">
      <w:pPr>
        <w:autoSpaceDE w:val="0"/>
        <w:autoSpaceDN w:val="0"/>
        <w:adjustRightInd w:val="0"/>
        <w:jc w:val="both"/>
        <w:rPr>
          <w:color w:val="000000"/>
        </w:rPr>
      </w:pPr>
    </w:p>
    <w:p w14:paraId="7DF42DC4" w14:textId="77777777" w:rsidR="004C06AE" w:rsidRPr="0023170E" w:rsidRDefault="004C06AE" w:rsidP="00FE0570">
      <w:pPr>
        <w:pStyle w:val="Naslov11"/>
        <w:numPr>
          <w:ilvl w:val="0"/>
          <w:numId w:val="13"/>
        </w:numPr>
        <w:rPr>
          <w:rFonts w:ascii="Times New Roman" w:hAnsi="Times New Roman" w:cs="Times New Roman"/>
        </w:rPr>
      </w:pPr>
      <w:r>
        <w:rPr>
          <w:rFonts w:ascii="Times New Roman" w:hAnsi="Times New Roman" w:cs="Times New Roman"/>
          <w:szCs w:val="24"/>
        </w:rPr>
        <w:lastRenderedPageBreak/>
        <w:t>Tajnost podataka</w:t>
      </w:r>
    </w:p>
    <w:p w14:paraId="1B8CA839" w14:textId="77777777" w:rsidR="005D7310" w:rsidRDefault="005D7310" w:rsidP="004C06AE">
      <w:pPr>
        <w:jc w:val="both"/>
        <w:rPr>
          <w:b/>
          <w:szCs w:val="22"/>
        </w:rPr>
      </w:pPr>
    </w:p>
    <w:p w14:paraId="7E1E5B75" w14:textId="77777777" w:rsidR="004C06AE" w:rsidRPr="0023170E" w:rsidRDefault="004C06AE" w:rsidP="004C06AE">
      <w:pPr>
        <w:jc w:val="both"/>
        <w:rPr>
          <w:color w:val="000000"/>
        </w:rPr>
      </w:pPr>
      <w:r w:rsidRPr="0023170E">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5398D3E0" w14:textId="45F654E9" w:rsidR="004C06AE" w:rsidRPr="0023170E" w:rsidRDefault="004C06AE" w:rsidP="004C06AE">
      <w:pPr>
        <w:jc w:val="both"/>
        <w:rPr>
          <w:color w:val="000000"/>
        </w:rPr>
      </w:pPr>
      <w:r w:rsidRPr="0023170E">
        <w:rPr>
          <w:color w:val="000000"/>
        </w:rPr>
        <w:t>Ako je gospodarski subjekt neke podatke označio tajnima, obvezan je navesti pravnu osnovu na temelju koje su ti podaci označeni tajnima.</w:t>
      </w:r>
    </w:p>
    <w:p w14:paraId="29050BEC" w14:textId="77777777" w:rsidR="004C06AE" w:rsidRPr="0023170E" w:rsidRDefault="004C06AE" w:rsidP="004C06AE">
      <w:pPr>
        <w:jc w:val="both"/>
        <w:rPr>
          <w:color w:val="000000"/>
        </w:rPr>
      </w:pPr>
      <w:r w:rsidRPr="0023170E">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41A72484" w14:textId="77777777" w:rsidR="004C06AE" w:rsidRPr="0023170E" w:rsidRDefault="004C06AE" w:rsidP="004C06AE">
      <w:pPr>
        <w:jc w:val="both"/>
        <w:rPr>
          <w:color w:val="000000"/>
        </w:rPr>
      </w:pPr>
    </w:p>
    <w:p w14:paraId="4430B63E" w14:textId="77777777" w:rsidR="0046077A" w:rsidRDefault="004C06AE" w:rsidP="004C06AE">
      <w:pPr>
        <w:jc w:val="both"/>
        <w:rPr>
          <w:color w:val="000000"/>
        </w:rPr>
      </w:pPr>
      <w:r w:rsidRPr="0023170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1BCC3DA5" w14:textId="77777777" w:rsidR="004C06AE" w:rsidRDefault="004C06AE" w:rsidP="004C06AE">
      <w:pPr>
        <w:jc w:val="both"/>
        <w:rPr>
          <w:color w:val="000000"/>
        </w:rPr>
      </w:pPr>
    </w:p>
    <w:p w14:paraId="0565A39C" w14:textId="77777777" w:rsidR="004C06AE" w:rsidRDefault="004C06AE" w:rsidP="00FE0570">
      <w:pPr>
        <w:pStyle w:val="Naslov11"/>
        <w:numPr>
          <w:ilvl w:val="0"/>
          <w:numId w:val="13"/>
        </w:numPr>
        <w:rPr>
          <w:rFonts w:ascii="Times New Roman" w:hAnsi="Times New Roman" w:cs="Times New Roman"/>
          <w:szCs w:val="24"/>
        </w:rPr>
      </w:pPr>
      <w:r w:rsidRPr="00685EC5">
        <w:rPr>
          <w:rFonts w:ascii="Times New Roman" w:hAnsi="Times New Roman" w:cs="Times New Roman"/>
          <w:szCs w:val="24"/>
        </w:rPr>
        <w:t>Rok, način i uvjeti plaćanja</w:t>
      </w:r>
    </w:p>
    <w:p w14:paraId="274241C9" w14:textId="77777777" w:rsidR="004C06AE" w:rsidRDefault="004C06AE" w:rsidP="004C06AE">
      <w:pPr>
        <w:pStyle w:val="Naslov11"/>
        <w:numPr>
          <w:ilvl w:val="0"/>
          <w:numId w:val="0"/>
        </w:numPr>
        <w:ind w:left="502"/>
        <w:rPr>
          <w:rFonts w:ascii="Times New Roman" w:hAnsi="Times New Roman" w:cs="Times New Roman"/>
          <w:szCs w:val="24"/>
        </w:rPr>
      </w:pPr>
    </w:p>
    <w:p w14:paraId="73A56031" w14:textId="1FC670C5" w:rsidR="009E6912" w:rsidRDefault="00920156" w:rsidP="009E6912">
      <w:pPr>
        <w:autoSpaceDE w:val="0"/>
        <w:autoSpaceDN w:val="0"/>
        <w:adjustRightInd w:val="0"/>
        <w:jc w:val="both"/>
        <w:rPr>
          <w:szCs w:val="22"/>
        </w:rPr>
      </w:pPr>
      <w:r w:rsidRPr="0023170E">
        <w:t>Naručitelj će predmet nabave pla</w:t>
      </w:r>
      <w:r>
        <w:t>ćati paušalno, po izvršenju mjesečne usluge predmeta nabave, na temelju ispostavljenih</w:t>
      </w:r>
      <w:r w:rsidRPr="0023170E">
        <w:t xml:space="preserve"> </w:t>
      </w:r>
      <w:r>
        <w:t>e-</w:t>
      </w:r>
      <w:r w:rsidRPr="0023170E">
        <w:t>računa</w:t>
      </w:r>
      <w:r>
        <w:t xml:space="preserve">, </w:t>
      </w:r>
      <w:r w:rsidRPr="0023170E">
        <w:t>u roku 30 dana od dana izdavanj</w:t>
      </w:r>
      <w:r>
        <w:t>a računa</w:t>
      </w:r>
      <w:r w:rsidR="009E6912">
        <w:t xml:space="preserve">, </w:t>
      </w:r>
      <w:r w:rsidR="009E6912" w:rsidRPr="008062F7">
        <w:rPr>
          <w:szCs w:val="22"/>
        </w:rPr>
        <w:t xml:space="preserve">uz uvjet da je </w:t>
      </w:r>
      <w:r w:rsidR="009E6912">
        <w:rPr>
          <w:szCs w:val="22"/>
        </w:rPr>
        <w:t xml:space="preserve">za svaki izdani </w:t>
      </w:r>
      <w:r w:rsidR="009E6912" w:rsidRPr="008062F7">
        <w:rPr>
          <w:szCs w:val="22"/>
        </w:rPr>
        <w:t>račun prethodila</w:t>
      </w:r>
      <w:r w:rsidR="009E6912">
        <w:rPr>
          <w:szCs w:val="22"/>
        </w:rPr>
        <w:t xml:space="preserve"> </w:t>
      </w:r>
      <w:r w:rsidR="009E6912" w:rsidRPr="008062F7">
        <w:rPr>
          <w:szCs w:val="22"/>
        </w:rPr>
        <w:t>primopredaja potpisanog i ovjerenog zapisnika o izvršen</w:t>
      </w:r>
      <w:r w:rsidR="009E6912">
        <w:rPr>
          <w:szCs w:val="22"/>
        </w:rPr>
        <w:t>oj usluzi</w:t>
      </w:r>
      <w:r w:rsidR="009E6912" w:rsidRPr="008062F7">
        <w:rPr>
          <w:szCs w:val="22"/>
        </w:rPr>
        <w:t>.</w:t>
      </w:r>
    </w:p>
    <w:p w14:paraId="2A5D8BF6" w14:textId="77777777" w:rsidR="00920156" w:rsidRPr="001E2031" w:rsidRDefault="00920156" w:rsidP="00920156">
      <w:pPr>
        <w:autoSpaceDE w:val="0"/>
        <w:autoSpaceDN w:val="0"/>
        <w:adjustRightInd w:val="0"/>
        <w:rPr>
          <w:szCs w:val="22"/>
        </w:rPr>
      </w:pPr>
    </w:p>
    <w:p w14:paraId="46BE6F9F" w14:textId="18235AAC" w:rsidR="00514517" w:rsidRPr="00514517" w:rsidRDefault="00514517" w:rsidP="00514517">
      <w:pPr>
        <w:autoSpaceDE w:val="0"/>
        <w:autoSpaceDN w:val="0"/>
        <w:adjustRightInd w:val="0"/>
        <w:jc w:val="both"/>
        <w:rPr>
          <w:szCs w:val="22"/>
        </w:rPr>
      </w:pPr>
      <w:r w:rsidRPr="00514517">
        <w:rPr>
          <w:szCs w:val="22"/>
        </w:rPr>
        <w:t>Predujam isključen, kao i traženje instrumenata osiguranja plaćanja.</w:t>
      </w:r>
    </w:p>
    <w:p w14:paraId="12CD0998" w14:textId="77777777" w:rsidR="00514517" w:rsidRPr="00514517" w:rsidRDefault="00514517" w:rsidP="00514517">
      <w:pPr>
        <w:autoSpaceDE w:val="0"/>
        <w:autoSpaceDN w:val="0"/>
        <w:adjustRightInd w:val="0"/>
        <w:jc w:val="both"/>
        <w:rPr>
          <w:szCs w:val="22"/>
        </w:rPr>
      </w:pPr>
    </w:p>
    <w:p w14:paraId="5EF5D619" w14:textId="13FBD2D7" w:rsidR="00514517" w:rsidRDefault="00514517" w:rsidP="00514517">
      <w:pPr>
        <w:autoSpaceDE w:val="0"/>
        <w:autoSpaceDN w:val="0"/>
        <w:adjustRightInd w:val="0"/>
        <w:jc w:val="both"/>
        <w:rPr>
          <w:szCs w:val="22"/>
        </w:rPr>
      </w:pPr>
      <w:r w:rsidRPr="00514517">
        <w:rPr>
          <w:szCs w:val="22"/>
        </w:rPr>
        <w:t>Sredstva za financiranje predmeta nabave osigurana su u proračunu Naručitelja za 202</w:t>
      </w:r>
      <w:r w:rsidR="00396C62">
        <w:rPr>
          <w:szCs w:val="22"/>
        </w:rPr>
        <w:t>2</w:t>
      </w:r>
      <w:r w:rsidRPr="00514517">
        <w:rPr>
          <w:szCs w:val="22"/>
        </w:rPr>
        <w:t>.</w:t>
      </w:r>
      <w:r w:rsidR="00564A76">
        <w:rPr>
          <w:szCs w:val="22"/>
        </w:rPr>
        <w:t xml:space="preserve"> </w:t>
      </w:r>
      <w:r w:rsidRPr="00514517">
        <w:rPr>
          <w:szCs w:val="22"/>
        </w:rPr>
        <w:t>godinu</w:t>
      </w:r>
      <w:r w:rsidR="00B0718B">
        <w:rPr>
          <w:szCs w:val="22"/>
        </w:rPr>
        <w:t xml:space="preserve"> </w:t>
      </w:r>
      <w:r w:rsidRPr="00514517">
        <w:rPr>
          <w:szCs w:val="22"/>
        </w:rPr>
        <w:t xml:space="preserve">na poziciji </w:t>
      </w:r>
      <w:r w:rsidR="007D0553" w:rsidRPr="007D0553">
        <w:rPr>
          <w:szCs w:val="22"/>
        </w:rPr>
        <w:t>K568070 INFORMATIZACIJA</w:t>
      </w:r>
      <w:r w:rsidR="00564A76">
        <w:rPr>
          <w:szCs w:val="22"/>
        </w:rPr>
        <w:t>,</w:t>
      </w:r>
      <w:r w:rsidRPr="00514517">
        <w:rPr>
          <w:szCs w:val="22"/>
        </w:rPr>
        <w:t xml:space="preserve"> konto </w:t>
      </w:r>
      <w:r w:rsidR="007D0553" w:rsidRPr="007D0553">
        <w:rPr>
          <w:szCs w:val="22"/>
        </w:rPr>
        <w:t>3238 Računalne usluge</w:t>
      </w:r>
      <w:r w:rsidR="00411C6C">
        <w:rPr>
          <w:szCs w:val="22"/>
        </w:rPr>
        <w:t xml:space="preserve">, Izvor financiranja: </w:t>
      </w:r>
      <w:r w:rsidR="007D0553" w:rsidRPr="007D0553">
        <w:rPr>
          <w:szCs w:val="22"/>
        </w:rPr>
        <w:t>11 Opći prihodi i primici</w:t>
      </w:r>
      <w:r w:rsidRPr="00514517">
        <w:rPr>
          <w:szCs w:val="22"/>
        </w:rPr>
        <w:t>.</w:t>
      </w:r>
    </w:p>
    <w:p w14:paraId="62A5427C" w14:textId="77777777" w:rsidR="006A6203" w:rsidRPr="006A6203" w:rsidRDefault="006A6203" w:rsidP="006A6203">
      <w:pPr>
        <w:autoSpaceDE w:val="0"/>
        <w:autoSpaceDN w:val="0"/>
        <w:adjustRightInd w:val="0"/>
        <w:jc w:val="both"/>
        <w:rPr>
          <w:b/>
          <w:szCs w:val="22"/>
        </w:rPr>
      </w:pPr>
    </w:p>
    <w:p w14:paraId="4409A0FC" w14:textId="77777777" w:rsidR="004C06AE" w:rsidRDefault="004C06AE" w:rsidP="00FE0570">
      <w:pPr>
        <w:pStyle w:val="Naslov11"/>
        <w:numPr>
          <w:ilvl w:val="0"/>
          <w:numId w:val="13"/>
        </w:numPr>
        <w:rPr>
          <w:rFonts w:ascii="Times New Roman" w:hAnsi="Times New Roman" w:cs="Times New Roman"/>
          <w:szCs w:val="24"/>
        </w:rPr>
      </w:pPr>
      <w:bookmarkStart w:id="33" w:name="_Toc316566955"/>
      <w:r w:rsidRPr="00685EC5">
        <w:rPr>
          <w:rFonts w:ascii="Times New Roman" w:hAnsi="Times New Roman" w:cs="Times New Roman"/>
          <w:szCs w:val="24"/>
        </w:rPr>
        <w:t>Način, datum, vrijeme i mjesto dostave ponuda</w:t>
      </w:r>
      <w:bookmarkEnd w:id="33"/>
    </w:p>
    <w:p w14:paraId="4071B4B2" w14:textId="77777777" w:rsidR="00A7343B" w:rsidRDefault="00A7343B" w:rsidP="00A7343B">
      <w:pPr>
        <w:pStyle w:val="Odlomakpopisa"/>
      </w:pPr>
    </w:p>
    <w:p w14:paraId="652DF6A4" w14:textId="16BD78D8" w:rsidR="0097220C" w:rsidRDefault="00A7343B" w:rsidP="00A7343B">
      <w:pPr>
        <w:spacing w:after="240"/>
        <w:jc w:val="both"/>
        <w:rPr>
          <w:rStyle w:val="Hiperveza"/>
          <w:rFonts w:eastAsiaTheme="minorEastAsia"/>
        </w:rPr>
      </w:pPr>
      <w:r w:rsidRPr="009E0C0E">
        <w:rPr>
          <w:rFonts w:eastAsiaTheme="minorEastAsia"/>
        </w:rPr>
        <w:t xml:space="preserve">Ponuda </w:t>
      </w:r>
      <w:r w:rsidR="0097220C">
        <w:rPr>
          <w:rFonts w:eastAsiaTheme="minorEastAsia"/>
        </w:rPr>
        <w:t xml:space="preserve">sa svim traženim dokumentima </w:t>
      </w:r>
      <w:r w:rsidRPr="009E0C0E">
        <w:rPr>
          <w:rFonts w:eastAsiaTheme="minorEastAsia"/>
        </w:rPr>
        <w:t xml:space="preserve">se dostavlja skenirana elektroničkom poštom na </w:t>
      </w:r>
      <w:r w:rsidR="002F6996">
        <w:rPr>
          <w:rFonts w:eastAsiaTheme="minorEastAsia"/>
        </w:rPr>
        <w:t>adrese</w:t>
      </w:r>
      <w:r w:rsidR="0097220C">
        <w:rPr>
          <w:rFonts w:eastAsiaTheme="minorEastAsia"/>
        </w:rPr>
        <w:t xml:space="preserve"> </w:t>
      </w:r>
      <w:hyperlink r:id="rId14" w:history="1">
        <w:r w:rsidRPr="002E768B">
          <w:rPr>
            <w:rStyle w:val="Hiperveza"/>
            <w:rFonts w:eastAsiaTheme="minorEastAsia"/>
          </w:rPr>
          <w:t>javna.nabava@mps.hr</w:t>
        </w:r>
      </w:hyperlink>
      <w:r w:rsidR="009B1FE5" w:rsidRPr="009B1FE5">
        <w:rPr>
          <w:rStyle w:val="Hiperveza"/>
          <w:rFonts w:eastAsiaTheme="minorEastAsia"/>
          <w:u w:val="none"/>
        </w:rPr>
        <w:t xml:space="preserve"> i</w:t>
      </w:r>
      <w:r w:rsidR="009B1FE5">
        <w:rPr>
          <w:rStyle w:val="Hiperveza"/>
          <w:rFonts w:eastAsiaTheme="minorEastAsia"/>
        </w:rPr>
        <w:t xml:space="preserve"> </w:t>
      </w:r>
      <w:r w:rsidR="00900F3C">
        <w:rPr>
          <w:rStyle w:val="Hiperveza"/>
          <w:rFonts w:eastAsiaTheme="minorEastAsia"/>
        </w:rPr>
        <w:t>marijana.herman</w:t>
      </w:r>
      <w:r w:rsidR="009B1FE5">
        <w:rPr>
          <w:rStyle w:val="Hiperveza"/>
          <w:rFonts w:eastAsiaTheme="minorEastAsia"/>
        </w:rPr>
        <w:t>@mps.hr.</w:t>
      </w:r>
    </w:p>
    <w:p w14:paraId="2F5BD396" w14:textId="79B3160D" w:rsidR="00C618EE" w:rsidRDefault="0097220C" w:rsidP="00A7343B">
      <w:pPr>
        <w:spacing w:after="240"/>
        <w:jc w:val="both"/>
        <w:rPr>
          <w:rFonts w:eastAsiaTheme="minorEastAsia"/>
          <w:u w:val="single"/>
        </w:rPr>
      </w:pPr>
      <w:r w:rsidRPr="0097220C">
        <w:rPr>
          <w:rFonts w:eastAsiaTheme="minorEastAsia"/>
        </w:rPr>
        <w:t>Rok za dostavu ponuda je</w:t>
      </w:r>
      <w:r w:rsidR="00A7343B">
        <w:rPr>
          <w:rFonts w:eastAsiaTheme="minorEastAsia"/>
        </w:rPr>
        <w:t xml:space="preserve"> </w:t>
      </w:r>
      <w:r w:rsidR="00A7343B" w:rsidRPr="009E0C0E">
        <w:rPr>
          <w:rFonts w:eastAsiaTheme="minorEastAsia"/>
        </w:rPr>
        <w:t>najkasnije do</w:t>
      </w:r>
      <w:r w:rsidR="00A7343B" w:rsidRPr="0097220C">
        <w:rPr>
          <w:rFonts w:eastAsiaTheme="minorEastAsia"/>
        </w:rPr>
        <w:t xml:space="preserve"> </w:t>
      </w:r>
      <w:r w:rsidR="007D0553">
        <w:rPr>
          <w:rFonts w:eastAsiaTheme="minorEastAsia"/>
          <w:b/>
          <w:u w:val="single"/>
        </w:rPr>
        <w:t>12</w:t>
      </w:r>
      <w:r w:rsidR="00A57185">
        <w:rPr>
          <w:rFonts w:eastAsiaTheme="minorEastAsia"/>
          <w:b/>
          <w:u w:val="single"/>
        </w:rPr>
        <w:t>.</w:t>
      </w:r>
      <w:r w:rsidR="002412DF">
        <w:rPr>
          <w:rFonts w:eastAsiaTheme="minorEastAsia"/>
          <w:b/>
          <w:u w:val="single"/>
        </w:rPr>
        <w:t>0</w:t>
      </w:r>
      <w:r w:rsidR="00900F3C">
        <w:rPr>
          <w:rFonts w:eastAsiaTheme="minorEastAsia"/>
          <w:b/>
          <w:u w:val="single"/>
        </w:rPr>
        <w:t>9</w:t>
      </w:r>
      <w:r w:rsidR="00A57185">
        <w:rPr>
          <w:rFonts w:eastAsiaTheme="minorEastAsia"/>
          <w:b/>
          <w:u w:val="single"/>
        </w:rPr>
        <w:t>.202</w:t>
      </w:r>
      <w:r w:rsidR="002412DF">
        <w:rPr>
          <w:rFonts w:eastAsiaTheme="minorEastAsia"/>
          <w:b/>
          <w:u w:val="single"/>
        </w:rPr>
        <w:t>2</w:t>
      </w:r>
      <w:r w:rsidR="00AD0062">
        <w:rPr>
          <w:rFonts w:eastAsiaTheme="minorEastAsia"/>
          <w:b/>
          <w:u w:val="single"/>
        </w:rPr>
        <w:t>. do 1</w:t>
      </w:r>
      <w:r w:rsidR="00A73658">
        <w:rPr>
          <w:rFonts w:eastAsiaTheme="minorEastAsia"/>
          <w:b/>
          <w:u w:val="single"/>
        </w:rPr>
        <w:t>1</w:t>
      </w:r>
      <w:r w:rsidR="00A7343B" w:rsidRPr="0097220C">
        <w:rPr>
          <w:rFonts w:eastAsiaTheme="minorEastAsia"/>
          <w:b/>
          <w:u w:val="single"/>
        </w:rPr>
        <w:t>:00h</w:t>
      </w:r>
      <w:r w:rsidR="00A7343B" w:rsidRPr="0097220C">
        <w:rPr>
          <w:rFonts w:eastAsiaTheme="minorEastAsia"/>
          <w:u w:val="single"/>
        </w:rPr>
        <w:t>.</w:t>
      </w:r>
    </w:p>
    <w:p w14:paraId="4A4C5709" w14:textId="77777777" w:rsidR="00246D78" w:rsidRPr="00CC55F7" w:rsidRDefault="00246D78" w:rsidP="00A7343B">
      <w:pPr>
        <w:spacing w:after="240"/>
        <w:jc w:val="both"/>
        <w:rPr>
          <w:rFonts w:eastAsiaTheme="minorEastAsia"/>
        </w:rPr>
      </w:pPr>
      <w:r w:rsidRPr="00CC55F7">
        <w:rPr>
          <w:rFonts w:eastAsiaTheme="minorEastAsia"/>
        </w:rPr>
        <w:t xml:space="preserve">Uspješno zaprimanje elektroničke pošte s ponudom Ministarstvo poljoprivrede potvrđuje automatskim odgovorom koji će biti isporučen s adrese </w:t>
      </w:r>
      <w:hyperlink r:id="rId15" w:history="1">
        <w:r w:rsidRPr="00CC55F7">
          <w:rPr>
            <w:rStyle w:val="Hiperveza"/>
            <w:rFonts w:eastAsiaTheme="minorEastAsia"/>
          </w:rPr>
          <w:t>javna.nabava@mps.hr</w:t>
        </w:r>
      </w:hyperlink>
      <w:r w:rsidRPr="00CC55F7">
        <w:rPr>
          <w:rFonts w:eastAsiaTheme="minorEastAsia"/>
        </w:rPr>
        <w:t>.</w:t>
      </w:r>
    </w:p>
    <w:p w14:paraId="70D0EB72" w14:textId="67A2D9C1" w:rsidR="004F3A87" w:rsidRPr="00246D78" w:rsidRDefault="00246D78" w:rsidP="00A7343B">
      <w:pPr>
        <w:spacing w:after="240"/>
        <w:jc w:val="both"/>
        <w:rPr>
          <w:rFonts w:eastAsiaTheme="minorEastAsia"/>
        </w:rPr>
      </w:pPr>
      <w:r w:rsidRPr="00CC55F7">
        <w:rPr>
          <w:rFonts w:eastAsiaTheme="minorEastAsia"/>
        </w:rPr>
        <w:t>Ukoliko ne zaprimite automatski odgovor, molimo provjerite veličinu privitaka elektroničke pošte koju pokušavate isporučiti (ograničenje veličine privitaka na 10 MB) te ispravnost upisane adrese primatelja elektroničke pošte.</w:t>
      </w:r>
    </w:p>
    <w:p w14:paraId="19E558F8" w14:textId="77777777" w:rsidR="004C06AE" w:rsidRPr="00685EC5" w:rsidRDefault="004C06AE" w:rsidP="00FE0570">
      <w:pPr>
        <w:pStyle w:val="Naslov11"/>
        <w:numPr>
          <w:ilvl w:val="0"/>
          <w:numId w:val="13"/>
        </w:numPr>
        <w:rPr>
          <w:rFonts w:ascii="Times New Roman" w:hAnsi="Times New Roman" w:cs="Times New Roman"/>
          <w:szCs w:val="24"/>
        </w:rPr>
      </w:pPr>
      <w:bookmarkStart w:id="34" w:name="_Toc316566964"/>
      <w:r w:rsidRPr="00685EC5">
        <w:rPr>
          <w:rFonts w:ascii="Times New Roman" w:hAnsi="Times New Roman" w:cs="Times New Roman"/>
          <w:szCs w:val="24"/>
        </w:rPr>
        <w:t>Otvaranje ponuda</w:t>
      </w:r>
      <w:bookmarkEnd w:id="34"/>
    </w:p>
    <w:p w14:paraId="0E92F2F2" w14:textId="77777777" w:rsidR="004C06AE" w:rsidRPr="00E8152B" w:rsidRDefault="004C06AE" w:rsidP="004C06AE">
      <w:pPr>
        <w:pStyle w:val="Naslov11"/>
        <w:numPr>
          <w:ilvl w:val="0"/>
          <w:numId w:val="0"/>
        </w:numPr>
        <w:ind w:left="502"/>
        <w:jc w:val="both"/>
      </w:pPr>
    </w:p>
    <w:p w14:paraId="421646F0" w14:textId="12E9D793" w:rsidR="000A5330" w:rsidRDefault="004C06AE" w:rsidP="007D0553">
      <w:pPr>
        <w:jc w:val="both"/>
      </w:pPr>
      <w:r w:rsidRPr="00933B63">
        <w:t xml:space="preserve">Naručitelj neće javno otvarati ponude obzirom da se radi o postupku jednostavne nabave. </w:t>
      </w:r>
    </w:p>
    <w:p w14:paraId="2FFFE34B" w14:textId="06BF7344" w:rsidR="004942EF" w:rsidRDefault="004942EF" w:rsidP="007D0553">
      <w:pPr>
        <w:jc w:val="both"/>
      </w:pPr>
    </w:p>
    <w:p w14:paraId="0B3F54BA" w14:textId="77777777" w:rsidR="00920156" w:rsidRDefault="00920156" w:rsidP="007D0553">
      <w:pPr>
        <w:jc w:val="both"/>
      </w:pPr>
    </w:p>
    <w:p w14:paraId="6BAC3189" w14:textId="77777777" w:rsidR="004C06AE" w:rsidRPr="00685EC5" w:rsidRDefault="004C06AE" w:rsidP="00FE0570">
      <w:pPr>
        <w:pStyle w:val="Naslov11"/>
        <w:numPr>
          <w:ilvl w:val="0"/>
          <w:numId w:val="13"/>
        </w:numPr>
        <w:rPr>
          <w:rFonts w:ascii="Times New Roman" w:hAnsi="Times New Roman" w:cs="Times New Roman"/>
          <w:szCs w:val="24"/>
        </w:rPr>
      </w:pPr>
      <w:r w:rsidRPr="00685EC5">
        <w:rPr>
          <w:rFonts w:ascii="Times New Roman" w:hAnsi="Times New Roman" w:cs="Times New Roman"/>
          <w:szCs w:val="24"/>
        </w:rPr>
        <w:lastRenderedPageBreak/>
        <w:t xml:space="preserve">Odabir ponuditelja </w:t>
      </w:r>
    </w:p>
    <w:p w14:paraId="47F5587E" w14:textId="77777777" w:rsidR="004C06AE" w:rsidRPr="00214200" w:rsidRDefault="004C06AE" w:rsidP="004C06AE">
      <w:pPr>
        <w:pStyle w:val="Naslov11"/>
        <w:numPr>
          <w:ilvl w:val="0"/>
          <w:numId w:val="0"/>
        </w:numPr>
        <w:jc w:val="both"/>
        <w:rPr>
          <w:rFonts w:ascii="Times New Roman" w:hAnsi="Times New Roman"/>
        </w:rPr>
      </w:pPr>
    </w:p>
    <w:p w14:paraId="2A50C034" w14:textId="5C32CED3"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Na osnovi pregleda pristiglih ponuda sastavlja se Zapisnik o odabiru ponuda u postupku </w:t>
      </w:r>
      <w:r>
        <w:rPr>
          <w:rFonts w:ascii="Times New Roman" w:hAnsi="Times New Roman"/>
          <w:lang w:val="hr-HR"/>
        </w:rPr>
        <w:t xml:space="preserve">jednostavne </w:t>
      </w:r>
      <w:r w:rsidRPr="006446EF">
        <w:rPr>
          <w:rFonts w:ascii="Times New Roman" w:hAnsi="Times New Roman"/>
          <w:lang w:val="hr-HR"/>
        </w:rPr>
        <w:t>nabave, kojim s</w:t>
      </w:r>
      <w:r w:rsidR="00857289">
        <w:rPr>
          <w:rFonts w:ascii="Times New Roman" w:hAnsi="Times New Roman"/>
          <w:lang w:val="hr-HR"/>
        </w:rPr>
        <w:t>e utvrđuje najpovoljnija ponuda te se ista</w:t>
      </w:r>
      <w:r w:rsidRPr="006446EF">
        <w:rPr>
          <w:rFonts w:ascii="Times New Roman" w:hAnsi="Times New Roman"/>
          <w:lang w:val="hr-HR"/>
        </w:rPr>
        <w:t xml:space="preserve"> predlaže ovlaštenoj osobi naruči</w:t>
      </w:r>
      <w:r w:rsidR="00D27F16">
        <w:rPr>
          <w:rFonts w:ascii="Times New Roman" w:hAnsi="Times New Roman"/>
          <w:lang w:val="hr-HR"/>
        </w:rPr>
        <w:t xml:space="preserve">telja za </w:t>
      </w:r>
      <w:r w:rsidR="00030FD6">
        <w:rPr>
          <w:rFonts w:ascii="Times New Roman" w:hAnsi="Times New Roman"/>
          <w:lang w:val="hr-HR"/>
        </w:rPr>
        <w:t>izdavanje narudžbenice</w:t>
      </w:r>
      <w:r w:rsidRPr="006446EF">
        <w:rPr>
          <w:rFonts w:ascii="Times New Roman" w:hAnsi="Times New Roman"/>
          <w:lang w:val="hr-HR"/>
        </w:rPr>
        <w:t xml:space="preserve">. Za odabir </w:t>
      </w:r>
      <w:r w:rsidR="003F0A6F">
        <w:rPr>
          <w:rFonts w:ascii="Times New Roman" w:hAnsi="Times New Roman"/>
          <w:lang w:val="hr-HR"/>
        </w:rPr>
        <w:t xml:space="preserve">je dovoljna </w:t>
      </w:r>
      <w:r w:rsidRPr="006446EF">
        <w:rPr>
          <w:rFonts w:ascii="Times New Roman" w:hAnsi="Times New Roman"/>
          <w:lang w:val="hr-HR"/>
        </w:rPr>
        <w:t xml:space="preserve">jedna prihvatljiva ponuda. </w:t>
      </w:r>
    </w:p>
    <w:p w14:paraId="76EA49FA" w14:textId="77777777" w:rsidR="006B065D" w:rsidRDefault="004C06AE" w:rsidP="00A7343B">
      <w:pPr>
        <w:pStyle w:val="CM50"/>
        <w:spacing w:line="253" w:lineRule="atLeast"/>
        <w:jc w:val="both"/>
      </w:pPr>
      <w:r w:rsidRPr="006446EF">
        <w:rPr>
          <w:rFonts w:ascii="Times New Roman" w:hAnsi="Times New Roman"/>
          <w:lang w:val="hr-HR"/>
        </w:rPr>
        <w:t>U slučaju da je u postupku nabave sudjelovalo više ponuditelja, svi će biti obaviješteni o oda</w:t>
      </w:r>
      <w:r w:rsidR="008A2973">
        <w:rPr>
          <w:rFonts w:ascii="Times New Roman" w:hAnsi="Times New Roman"/>
          <w:lang w:val="hr-HR"/>
        </w:rPr>
        <w:t>biru najpovoljnijeg ponuditelja</w:t>
      </w:r>
      <w:r w:rsidR="0047126A">
        <w:rPr>
          <w:rFonts w:ascii="Times New Roman" w:hAnsi="Times New Roman"/>
          <w:lang w:val="hr-HR"/>
        </w:rPr>
        <w:t>.</w:t>
      </w:r>
    </w:p>
    <w:sectPr w:rsidR="006B065D" w:rsidSect="003C3E36">
      <w:headerReference w:type="default" r:id="rId16"/>
      <w:footerReference w:type="default" r:id="rId17"/>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7CF0B" w14:textId="77777777" w:rsidR="008D08CE" w:rsidRDefault="008D08CE" w:rsidP="004C06AE">
      <w:r>
        <w:separator/>
      </w:r>
    </w:p>
  </w:endnote>
  <w:endnote w:type="continuationSeparator" w:id="0">
    <w:p w14:paraId="2A40759F" w14:textId="77777777" w:rsidR="008D08CE" w:rsidRDefault="008D08CE"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1156D" w14:textId="77777777" w:rsidR="006D4C78" w:rsidRDefault="006D4C78">
    <w:pPr>
      <w:pStyle w:val="Podnoje"/>
      <w:jc w:val="right"/>
    </w:pPr>
    <w:r>
      <w:fldChar w:fldCharType="begin"/>
    </w:r>
    <w:r>
      <w:instrText>PAGE   \* MERGEFORMAT</w:instrText>
    </w:r>
    <w:r>
      <w:fldChar w:fldCharType="separate"/>
    </w:r>
    <w:r w:rsidR="00CC55F7">
      <w:rPr>
        <w:noProof/>
      </w:rPr>
      <w:t>8</w:t>
    </w:r>
    <w:r>
      <w:rPr>
        <w:noProof/>
      </w:rPr>
      <w:fldChar w:fldCharType="end"/>
    </w:r>
  </w:p>
  <w:p w14:paraId="140FD888"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A4CDD" w14:textId="77777777" w:rsidR="008D08CE" w:rsidRDefault="008D08CE" w:rsidP="004C06AE">
      <w:r>
        <w:separator/>
      </w:r>
    </w:p>
  </w:footnote>
  <w:footnote w:type="continuationSeparator" w:id="0">
    <w:p w14:paraId="385C3DE5" w14:textId="77777777" w:rsidR="008D08CE" w:rsidRDefault="008D08CE"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8"/>
      <w:gridCol w:w="2122"/>
    </w:tblGrid>
    <w:tr w:rsidR="006D4C78" w14:paraId="64B847C1" w14:textId="77777777" w:rsidTr="003C3E36">
      <w:trPr>
        <w:trHeight w:val="675"/>
      </w:trPr>
      <w:tc>
        <w:tcPr>
          <w:tcW w:w="1547" w:type="dxa"/>
          <w:vMerge w:val="restart"/>
        </w:tcPr>
        <w:p w14:paraId="3DD8CA6D" w14:textId="77777777" w:rsidR="006D4C78" w:rsidRDefault="006D4C78" w:rsidP="003C3E36">
          <w:pPr>
            <w:jc w:val="center"/>
          </w:pPr>
          <w:r>
            <w:rPr>
              <w:noProof/>
            </w:rPr>
            <w:drawing>
              <wp:anchor distT="0" distB="0" distL="114300" distR="114300" simplePos="0" relativeHeight="251658240" behindDoc="1" locked="0" layoutInCell="1" allowOverlap="0" wp14:anchorId="05D5A3B1" wp14:editId="6FF565FC">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40DA8FF0"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1BD0C9F3"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3E02800" w14:textId="77777777" w:rsidR="006D4C78" w:rsidRPr="009A4BF2" w:rsidRDefault="006D4C78" w:rsidP="003C3E36">
          <w:pPr>
            <w:jc w:val="center"/>
            <w:rPr>
              <w:rFonts w:ascii="Arial" w:hAnsi="Arial" w:cs="Arial"/>
            </w:rPr>
          </w:pPr>
          <w:r w:rsidRPr="009A4BF2">
            <w:rPr>
              <w:rFonts w:ascii="Arial" w:hAnsi="Arial" w:cs="Arial"/>
              <w:sz w:val="22"/>
              <w:szCs w:val="22"/>
            </w:rPr>
            <w:t>Ev. broj nabave:</w:t>
          </w:r>
        </w:p>
        <w:p w14:paraId="396B4EBC" w14:textId="0C2F10F8" w:rsidR="006D4C78" w:rsidRPr="004C06AE" w:rsidRDefault="006D4C78" w:rsidP="003C3E36">
          <w:pPr>
            <w:jc w:val="center"/>
            <w:rPr>
              <w:highlight w:val="yellow"/>
            </w:rPr>
          </w:pPr>
        </w:p>
      </w:tc>
    </w:tr>
    <w:tr w:rsidR="006D4C78" w14:paraId="5AE4C7E7" w14:textId="77777777" w:rsidTr="003C3E36">
      <w:trPr>
        <w:trHeight w:val="391"/>
      </w:trPr>
      <w:tc>
        <w:tcPr>
          <w:tcW w:w="1547" w:type="dxa"/>
          <w:vMerge/>
        </w:tcPr>
        <w:p w14:paraId="0CA59F91" w14:textId="77777777" w:rsidR="006D4C78" w:rsidRDefault="006D4C78" w:rsidP="003C3E36">
          <w:pPr>
            <w:jc w:val="center"/>
          </w:pPr>
        </w:p>
      </w:tc>
      <w:tc>
        <w:tcPr>
          <w:tcW w:w="5579" w:type="dxa"/>
          <w:vAlign w:val="center"/>
        </w:tcPr>
        <w:p w14:paraId="48E73918"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69862921"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CC55F7">
            <w:rPr>
              <w:rFonts w:ascii="Arial" w:hAnsi="Arial" w:cs="Arial"/>
              <w:noProof/>
              <w:sz w:val="20"/>
              <w:szCs w:val="20"/>
            </w:rPr>
            <w:t>8</w:t>
          </w:r>
          <w:r w:rsidRPr="00651175">
            <w:rPr>
              <w:rFonts w:ascii="Arial" w:hAnsi="Arial" w:cs="Arial"/>
              <w:sz w:val="20"/>
              <w:szCs w:val="20"/>
            </w:rPr>
            <w:fldChar w:fldCharType="end"/>
          </w:r>
          <w:r w:rsidRPr="00651175">
            <w:rPr>
              <w:rFonts w:ascii="Arial" w:hAnsi="Arial" w:cs="Arial"/>
              <w:sz w:val="20"/>
              <w:szCs w:val="20"/>
            </w:rPr>
            <w:t xml:space="preserve"> -</w:t>
          </w:r>
        </w:p>
      </w:tc>
    </w:tr>
  </w:tbl>
  <w:p w14:paraId="15D5DEDC" w14:textId="77777777" w:rsidR="006D4C78" w:rsidRDefault="006D4C78" w:rsidP="003C3E36">
    <w:pPr>
      <w:pStyle w:val="Zaglavlje"/>
    </w:pPr>
  </w:p>
  <w:p w14:paraId="48D34DA7"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270130B"/>
    <w:multiLevelType w:val="multilevel"/>
    <w:tmpl w:val="07CA506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720" w:hanging="720"/>
      </w:pPr>
      <w:rPr>
        <w:rFonts w:hint="default"/>
        <w:b w:val="0"/>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6"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7"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9" w15:restartNumberingAfterBreak="0">
    <w:nsid w:val="6B061ED6"/>
    <w:multiLevelType w:val="hybridMultilevel"/>
    <w:tmpl w:val="8D4659B4"/>
    <w:lvl w:ilvl="0" w:tplc="041A0001">
      <w:start w:val="1"/>
      <w:numFmt w:val="bullet"/>
      <w:lvlText w:val=""/>
      <w:lvlJc w:val="left"/>
      <w:pPr>
        <w:ind w:left="1077" w:hanging="360"/>
      </w:pPr>
      <w:rPr>
        <w:rFonts w:ascii="Symbol" w:hAnsi="Symbol" w:hint="default"/>
      </w:rPr>
    </w:lvl>
    <w:lvl w:ilvl="1" w:tplc="BE4CF650">
      <w:numFmt w:val="bullet"/>
      <w:lvlText w:val="•"/>
      <w:lvlJc w:val="left"/>
      <w:pPr>
        <w:ind w:left="1797" w:hanging="360"/>
      </w:pPr>
      <w:rPr>
        <w:rFonts w:ascii="Times New Roman" w:eastAsiaTheme="minorHAnsi" w:hAnsi="Times New Roman" w:cs="Times New Roman"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0"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1"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04C53AE"/>
    <w:multiLevelType w:val="multilevel"/>
    <w:tmpl w:val="5EF8DBA0"/>
    <w:lvl w:ilvl="0">
      <w:start w:val="10"/>
      <w:numFmt w:val="decimal"/>
      <w:lvlText w:val="%1."/>
      <w:lvlJc w:val="left"/>
      <w:pPr>
        <w:ind w:left="660" w:hanging="660"/>
      </w:pPr>
      <w:rPr>
        <w:rFonts w:hint="default"/>
        <w:u w:val="none"/>
      </w:rPr>
    </w:lvl>
    <w:lvl w:ilvl="1">
      <w:start w:val="1"/>
      <w:numFmt w:val="decimal"/>
      <w:lvlText w:val="%1.%2."/>
      <w:lvlJc w:val="left"/>
      <w:pPr>
        <w:ind w:left="1162" w:hanging="660"/>
      </w:pPr>
      <w:rPr>
        <w:rFonts w:hint="default"/>
        <w:u w:val="none"/>
      </w:rPr>
    </w:lvl>
    <w:lvl w:ilvl="2">
      <w:start w:val="1"/>
      <w:numFmt w:val="decimal"/>
      <w:lvlText w:val="%1.%2.%3."/>
      <w:lvlJc w:val="left"/>
      <w:pPr>
        <w:ind w:left="1724" w:hanging="720"/>
      </w:pPr>
      <w:rPr>
        <w:rFonts w:hint="default"/>
        <w:u w:val="none"/>
      </w:rPr>
    </w:lvl>
    <w:lvl w:ilvl="3">
      <w:start w:val="1"/>
      <w:numFmt w:val="decimal"/>
      <w:lvlText w:val="%1.%2.%3.%4."/>
      <w:lvlJc w:val="left"/>
      <w:pPr>
        <w:ind w:left="2226" w:hanging="720"/>
      </w:pPr>
      <w:rPr>
        <w:rFonts w:hint="default"/>
        <w:u w:val="none"/>
      </w:rPr>
    </w:lvl>
    <w:lvl w:ilvl="4">
      <w:start w:val="1"/>
      <w:numFmt w:val="decimal"/>
      <w:lvlText w:val="%1.%2.%3.%4.%5."/>
      <w:lvlJc w:val="left"/>
      <w:pPr>
        <w:ind w:left="3088" w:hanging="1080"/>
      </w:pPr>
      <w:rPr>
        <w:rFonts w:hint="default"/>
        <w:u w:val="none"/>
      </w:rPr>
    </w:lvl>
    <w:lvl w:ilvl="5">
      <w:start w:val="1"/>
      <w:numFmt w:val="decimal"/>
      <w:lvlText w:val="%1.%2.%3.%4.%5.%6."/>
      <w:lvlJc w:val="left"/>
      <w:pPr>
        <w:ind w:left="3590" w:hanging="1080"/>
      </w:pPr>
      <w:rPr>
        <w:rFonts w:hint="default"/>
        <w:u w:val="none"/>
      </w:rPr>
    </w:lvl>
    <w:lvl w:ilvl="6">
      <w:start w:val="1"/>
      <w:numFmt w:val="decimal"/>
      <w:lvlText w:val="%1.%2.%3.%4.%5.%6.%7."/>
      <w:lvlJc w:val="left"/>
      <w:pPr>
        <w:ind w:left="4452" w:hanging="1440"/>
      </w:pPr>
      <w:rPr>
        <w:rFonts w:hint="default"/>
        <w:u w:val="none"/>
      </w:rPr>
    </w:lvl>
    <w:lvl w:ilvl="7">
      <w:start w:val="1"/>
      <w:numFmt w:val="decimal"/>
      <w:lvlText w:val="%1.%2.%3.%4.%5.%6.%7.%8."/>
      <w:lvlJc w:val="left"/>
      <w:pPr>
        <w:ind w:left="4954" w:hanging="1440"/>
      </w:pPr>
      <w:rPr>
        <w:rFonts w:hint="default"/>
        <w:u w:val="none"/>
      </w:rPr>
    </w:lvl>
    <w:lvl w:ilvl="8">
      <w:start w:val="1"/>
      <w:numFmt w:val="decimal"/>
      <w:lvlText w:val="%1.%2.%3.%4.%5.%6.%7.%8.%9."/>
      <w:lvlJc w:val="left"/>
      <w:pPr>
        <w:ind w:left="5816" w:hanging="1800"/>
      </w:pPr>
      <w:rPr>
        <w:rFonts w:hint="default"/>
        <w:u w:val="none"/>
      </w:rPr>
    </w:lvl>
  </w:abstractNum>
  <w:abstractNum w:abstractNumId="13"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6"/>
  </w:num>
  <w:num w:numId="4">
    <w:abstractNumId w:val="11"/>
  </w:num>
  <w:num w:numId="5">
    <w:abstractNumId w:val="2"/>
  </w:num>
  <w:num w:numId="6">
    <w:abstractNumId w:val="5"/>
  </w:num>
  <w:num w:numId="7">
    <w:abstractNumId w:val="8"/>
  </w:num>
  <w:num w:numId="8">
    <w:abstractNumId w:val="10"/>
  </w:num>
  <w:num w:numId="9">
    <w:abstractNumId w:val="7"/>
  </w:num>
  <w:num w:numId="10">
    <w:abstractNumId w:val="3"/>
  </w:num>
  <w:num w:numId="11">
    <w:abstractNumId w:val="0"/>
  </w:num>
  <w:num w:numId="12">
    <w:abstractNumId w:val="13"/>
  </w:num>
  <w:num w:numId="13">
    <w:abstractNumId w:val="12"/>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16637"/>
    <w:rsid w:val="00023758"/>
    <w:rsid w:val="000309A3"/>
    <w:rsid w:val="00030FD6"/>
    <w:rsid w:val="00032F4F"/>
    <w:rsid w:val="000343D0"/>
    <w:rsid w:val="00036C65"/>
    <w:rsid w:val="000435B0"/>
    <w:rsid w:val="00046C88"/>
    <w:rsid w:val="00053E5E"/>
    <w:rsid w:val="00061EFD"/>
    <w:rsid w:val="000659E0"/>
    <w:rsid w:val="00070A8E"/>
    <w:rsid w:val="00083B8A"/>
    <w:rsid w:val="000856F4"/>
    <w:rsid w:val="0009207F"/>
    <w:rsid w:val="000962A9"/>
    <w:rsid w:val="000A5330"/>
    <w:rsid w:val="000A605A"/>
    <w:rsid w:val="000A6285"/>
    <w:rsid w:val="000B021A"/>
    <w:rsid w:val="000B43A2"/>
    <w:rsid w:val="000C7BAF"/>
    <w:rsid w:val="000C7D09"/>
    <w:rsid w:val="000E1F4B"/>
    <w:rsid w:val="000E378A"/>
    <w:rsid w:val="000E5F70"/>
    <w:rsid w:val="000F5A0D"/>
    <w:rsid w:val="000F79AE"/>
    <w:rsid w:val="00115688"/>
    <w:rsid w:val="00125290"/>
    <w:rsid w:val="001277DC"/>
    <w:rsid w:val="0012784D"/>
    <w:rsid w:val="00130F2C"/>
    <w:rsid w:val="00134BB9"/>
    <w:rsid w:val="00135CC0"/>
    <w:rsid w:val="00150979"/>
    <w:rsid w:val="00150BF1"/>
    <w:rsid w:val="00150DF8"/>
    <w:rsid w:val="00153CD3"/>
    <w:rsid w:val="00161180"/>
    <w:rsid w:val="00161E55"/>
    <w:rsid w:val="00164557"/>
    <w:rsid w:val="00173D6A"/>
    <w:rsid w:val="00173F21"/>
    <w:rsid w:val="00174FBD"/>
    <w:rsid w:val="00180FC7"/>
    <w:rsid w:val="00182D80"/>
    <w:rsid w:val="00183FEF"/>
    <w:rsid w:val="00184387"/>
    <w:rsid w:val="001847BF"/>
    <w:rsid w:val="001A0EF9"/>
    <w:rsid w:val="001A2156"/>
    <w:rsid w:val="001A314F"/>
    <w:rsid w:val="001A78ED"/>
    <w:rsid w:val="001B0832"/>
    <w:rsid w:val="001B285C"/>
    <w:rsid w:val="001C3269"/>
    <w:rsid w:val="001C399A"/>
    <w:rsid w:val="001C7436"/>
    <w:rsid w:val="001D20E2"/>
    <w:rsid w:val="001D4F31"/>
    <w:rsid w:val="001D7A68"/>
    <w:rsid w:val="001E726A"/>
    <w:rsid w:val="0020684B"/>
    <w:rsid w:val="00206AC8"/>
    <w:rsid w:val="002155AC"/>
    <w:rsid w:val="00217D56"/>
    <w:rsid w:val="00220648"/>
    <w:rsid w:val="0022223B"/>
    <w:rsid w:val="002237FF"/>
    <w:rsid w:val="00235EBC"/>
    <w:rsid w:val="00236B48"/>
    <w:rsid w:val="002412DF"/>
    <w:rsid w:val="00244770"/>
    <w:rsid w:val="00245826"/>
    <w:rsid w:val="00246D78"/>
    <w:rsid w:val="002473D5"/>
    <w:rsid w:val="00250719"/>
    <w:rsid w:val="0025362C"/>
    <w:rsid w:val="0025412F"/>
    <w:rsid w:val="002549CA"/>
    <w:rsid w:val="00257AD9"/>
    <w:rsid w:val="0026113B"/>
    <w:rsid w:val="00261313"/>
    <w:rsid w:val="002618F5"/>
    <w:rsid w:val="00261EAF"/>
    <w:rsid w:val="00262082"/>
    <w:rsid w:val="00266A46"/>
    <w:rsid w:val="00271D45"/>
    <w:rsid w:val="00276629"/>
    <w:rsid w:val="0028236F"/>
    <w:rsid w:val="00282850"/>
    <w:rsid w:val="002A65EF"/>
    <w:rsid w:val="002B3BD1"/>
    <w:rsid w:val="002B40EC"/>
    <w:rsid w:val="002B6099"/>
    <w:rsid w:val="002B7CCA"/>
    <w:rsid w:val="002C255C"/>
    <w:rsid w:val="002C32A1"/>
    <w:rsid w:val="002C5611"/>
    <w:rsid w:val="002C5CA3"/>
    <w:rsid w:val="002C6FC1"/>
    <w:rsid w:val="002D39D3"/>
    <w:rsid w:val="002E22CA"/>
    <w:rsid w:val="002E5487"/>
    <w:rsid w:val="002F1C45"/>
    <w:rsid w:val="002F6996"/>
    <w:rsid w:val="00303483"/>
    <w:rsid w:val="003102C2"/>
    <w:rsid w:val="0031044A"/>
    <w:rsid w:val="00316A7D"/>
    <w:rsid w:val="00324646"/>
    <w:rsid w:val="00325094"/>
    <w:rsid w:val="00334B1A"/>
    <w:rsid w:val="00346D7D"/>
    <w:rsid w:val="00347604"/>
    <w:rsid w:val="00350E58"/>
    <w:rsid w:val="003535BE"/>
    <w:rsid w:val="0035362F"/>
    <w:rsid w:val="003541C2"/>
    <w:rsid w:val="00367719"/>
    <w:rsid w:val="00370663"/>
    <w:rsid w:val="00373C44"/>
    <w:rsid w:val="00383868"/>
    <w:rsid w:val="00385689"/>
    <w:rsid w:val="00396823"/>
    <w:rsid w:val="00396C62"/>
    <w:rsid w:val="00397EAF"/>
    <w:rsid w:val="003A1CCD"/>
    <w:rsid w:val="003C1551"/>
    <w:rsid w:val="003C3E36"/>
    <w:rsid w:val="003C6A2E"/>
    <w:rsid w:val="003C75A2"/>
    <w:rsid w:val="003D4BBE"/>
    <w:rsid w:val="003E3DCD"/>
    <w:rsid w:val="003F0A6F"/>
    <w:rsid w:val="003F3BC9"/>
    <w:rsid w:val="003F576B"/>
    <w:rsid w:val="00400E27"/>
    <w:rsid w:val="004029F9"/>
    <w:rsid w:val="004034D0"/>
    <w:rsid w:val="00403C90"/>
    <w:rsid w:val="00406921"/>
    <w:rsid w:val="00407242"/>
    <w:rsid w:val="0041002F"/>
    <w:rsid w:val="00411751"/>
    <w:rsid w:val="00411C6C"/>
    <w:rsid w:val="00413FFA"/>
    <w:rsid w:val="0041401B"/>
    <w:rsid w:val="00421655"/>
    <w:rsid w:val="00427876"/>
    <w:rsid w:val="004354B3"/>
    <w:rsid w:val="00437546"/>
    <w:rsid w:val="00447CDB"/>
    <w:rsid w:val="00447F92"/>
    <w:rsid w:val="00452439"/>
    <w:rsid w:val="00452621"/>
    <w:rsid w:val="0046077A"/>
    <w:rsid w:val="004638F8"/>
    <w:rsid w:val="004674E9"/>
    <w:rsid w:val="0047126A"/>
    <w:rsid w:val="00476BE7"/>
    <w:rsid w:val="00486BB9"/>
    <w:rsid w:val="004920AE"/>
    <w:rsid w:val="004942EF"/>
    <w:rsid w:val="004A070A"/>
    <w:rsid w:val="004A2E48"/>
    <w:rsid w:val="004B1B25"/>
    <w:rsid w:val="004C06AE"/>
    <w:rsid w:val="004C090C"/>
    <w:rsid w:val="004C0BC1"/>
    <w:rsid w:val="004C0D2E"/>
    <w:rsid w:val="004C1027"/>
    <w:rsid w:val="004C6126"/>
    <w:rsid w:val="004D05C2"/>
    <w:rsid w:val="004D4155"/>
    <w:rsid w:val="004D5EC3"/>
    <w:rsid w:val="004F22E5"/>
    <w:rsid w:val="004F2DD7"/>
    <w:rsid w:val="004F3A87"/>
    <w:rsid w:val="004F65E9"/>
    <w:rsid w:val="004F7012"/>
    <w:rsid w:val="00507D81"/>
    <w:rsid w:val="00514517"/>
    <w:rsid w:val="00517C87"/>
    <w:rsid w:val="00521359"/>
    <w:rsid w:val="00524C49"/>
    <w:rsid w:val="00530086"/>
    <w:rsid w:val="0053339E"/>
    <w:rsid w:val="00537EBA"/>
    <w:rsid w:val="00564A76"/>
    <w:rsid w:val="0057075E"/>
    <w:rsid w:val="005A22C5"/>
    <w:rsid w:val="005A47E1"/>
    <w:rsid w:val="005A61A9"/>
    <w:rsid w:val="005B7399"/>
    <w:rsid w:val="005D264B"/>
    <w:rsid w:val="005D39E2"/>
    <w:rsid w:val="005D7310"/>
    <w:rsid w:val="005D7B8F"/>
    <w:rsid w:val="005E194C"/>
    <w:rsid w:val="005E3062"/>
    <w:rsid w:val="005E34F1"/>
    <w:rsid w:val="005F103C"/>
    <w:rsid w:val="00605AD1"/>
    <w:rsid w:val="006114CD"/>
    <w:rsid w:val="0062386F"/>
    <w:rsid w:val="00655B21"/>
    <w:rsid w:val="00662055"/>
    <w:rsid w:val="006628F7"/>
    <w:rsid w:val="00662AD7"/>
    <w:rsid w:val="00670979"/>
    <w:rsid w:val="006825EA"/>
    <w:rsid w:val="00683CF8"/>
    <w:rsid w:val="006917AD"/>
    <w:rsid w:val="00691FD1"/>
    <w:rsid w:val="0069584D"/>
    <w:rsid w:val="00697D02"/>
    <w:rsid w:val="006A4C9E"/>
    <w:rsid w:val="006A6203"/>
    <w:rsid w:val="006B065D"/>
    <w:rsid w:val="006B5395"/>
    <w:rsid w:val="006C2841"/>
    <w:rsid w:val="006D4C78"/>
    <w:rsid w:val="006D6599"/>
    <w:rsid w:val="006D71A7"/>
    <w:rsid w:val="006E5920"/>
    <w:rsid w:val="006F6D07"/>
    <w:rsid w:val="00700399"/>
    <w:rsid w:val="00703246"/>
    <w:rsid w:val="00704674"/>
    <w:rsid w:val="00704D00"/>
    <w:rsid w:val="00715065"/>
    <w:rsid w:val="00720078"/>
    <w:rsid w:val="0072651E"/>
    <w:rsid w:val="00736D4F"/>
    <w:rsid w:val="00745F3C"/>
    <w:rsid w:val="00752B42"/>
    <w:rsid w:val="00756410"/>
    <w:rsid w:val="00756EBA"/>
    <w:rsid w:val="00764801"/>
    <w:rsid w:val="007673A3"/>
    <w:rsid w:val="007701E0"/>
    <w:rsid w:val="00777A34"/>
    <w:rsid w:val="00777C1F"/>
    <w:rsid w:val="007853FF"/>
    <w:rsid w:val="007939FE"/>
    <w:rsid w:val="00793B3E"/>
    <w:rsid w:val="0079599E"/>
    <w:rsid w:val="007A18A4"/>
    <w:rsid w:val="007B52A4"/>
    <w:rsid w:val="007C0022"/>
    <w:rsid w:val="007D0553"/>
    <w:rsid w:val="007D47FD"/>
    <w:rsid w:val="007D4E2A"/>
    <w:rsid w:val="007E3794"/>
    <w:rsid w:val="007E7BDF"/>
    <w:rsid w:val="007F1930"/>
    <w:rsid w:val="007F1F0F"/>
    <w:rsid w:val="007F60AE"/>
    <w:rsid w:val="007F7F1D"/>
    <w:rsid w:val="008004B1"/>
    <w:rsid w:val="00804D86"/>
    <w:rsid w:val="008066DC"/>
    <w:rsid w:val="008372E3"/>
    <w:rsid w:val="008433AB"/>
    <w:rsid w:val="00857289"/>
    <w:rsid w:val="00860CB3"/>
    <w:rsid w:val="00863BFB"/>
    <w:rsid w:val="008656E0"/>
    <w:rsid w:val="008750A7"/>
    <w:rsid w:val="008759A8"/>
    <w:rsid w:val="008811BB"/>
    <w:rsid w:val="008829AF"/>
    <w:rsid w:val="00882BDC"/>
    <w:rsid w:val="008840F1"/>
    <w:rsid w:val="008855DF"/>
    <w:rsid w:val="0089631E"/>
    <w:rsid w:val="00897892"/>
    <w:rsid w:val="008A066F"/>
    <w:rsid w:val="008A2973"/>
    <w:rsid w:val="008A7A9D"/>
    <w:rsid w:val="008B02CD"/>
    <w:rsid w:val="008B1203"/>
    <w:rsid w:val="008B6EC3"/>
    <w:rsid w:val="008C0B45"/>
    <w:rsid w:val="008D08CE"/>
    <w:rsid w:val="008D2020"/>
    <w:rsid w:val="008D21C6"/>
    <w:rsid w:val="008E2739"/>
    <w:rsid w:val="008E3F49"/>
    <w:rsid w:val="008F3170"/>
    <w:rsid w:val="008F44D3"/>
    <w:rsid w:val="008F4A4D"/>
    <w:rsid w:val="008F4E07"/>
    <w:rsid w:val="00900F3C"/>
    <w:rsid w:val="0090365F"/>
    <w:rsid w:val="009132DE"/>
    <w:rsid w:val="00913BC0"/>
    <w:rsid w:val="0091794C"/>
    <w:rsid w:val="00920156"/>
    <w:rsid w:val="00920DE5"/>
    <w:rsid w:val="0092241A"/>
    <w:rsid w:val="009362F1"/>
    <w:rsid w:val="00944003"/>
    <w:rsid w:val="00947CEC"/>
    <w:rsid w:val="009519F4"/>
    <w:rsid w:val="0095522D"/>
    <w:rsid w:val="0095665D"/>
    <w:rsid w:val="0097220C"/>
    <w:rsid w:val="00982326"/>
    <w:rsid w:val="009A249E"/>
    <w:rsid w:val="009A4BF2"/>
    <w:rsid w:val="009A4F24"/>
    <w:rsid w:val="009A612D"/>
    <w:rsid w:val="009B1FE5"/>
    <w:rsid w:val="009B55CE"/>
    <w:rsid w:val="009C018B"/>
    <w:rsid w:val="009D057D"/>
    <w:rsid w:val="009D1CD4"/>
    <w:rsid w:val="009D23C9"/>
    <w:rsid w:val="009E1B60"/>
    <w:rsid w:val="009E5353"/>
    <w:rsid w:val="009E6912"/>
    <w:rsid w:val="009F1AC7"/>
    <w:rsid w:val="00A066D8"/>
    <w:rsid w:val="00A17C91"/>
    <w:rsid w:val="00A21BFC"/>
    <w:rsid w:val="00A24F3C"/>
    <w:rsid w:val="00A3130B"/>
    <w:rsid w:val="00A43204"/>
    <w:rsid w:val="00A57185"/>
    <w:rsid w:val="00A71675"/>
    <w:rsid w:val="00A7343B"/>
    <w:rsid w:val="00A73658"/>
    <w:rsid w:val="00A74AF5"/>
    <w:rsid w:val="00A773DF"/>
    <w:rsid w:val="00A811EF"/>
    <w:rsid w:val="00A874F5"/>
    <w:rsid w:val="00AA1F5C"/>
    <w:rsid w:val="00AA29D5"/>
    <w:rsid w:val="00AA682B"/>
    <w:rsid w:val="00AB2175"/>
    <w:rsid w:val="00AB4B00"/>
    <w:rsid w:val="00AB54CD"/>
    <w:rsid w:val="00AB5961"/>
    <w:rsid w:val="00AB6592"/>
    <w:rsid w:val="00AC66B9"/>
    <w:rsid w:val="00AD0062"/>
    <w:rsid w:val="00AD7FE1"/>
    <w:rsid w:val="00AE78C9"/>
    <w:rsid w:val="00AF371D"/>
    <w:rsid w:val="00B006C0"/>
    <w:rsid w:val="00B04D0E"/>
    <w:rsid w:val="00B053CF"/>
    <w:rsid w:val="00B0718B"/>
    <w:rsid w:val="00B10FF2"/>
    <w:rsid w:val="00B3013D"/>
    <w:rsid w:val="00B32820"/>
    <w:rsid w:val="00B42F67"/>
    <w:rsid w:val="00B440BF"/>
    <w:rsid w:val="00B63E92"/>
    <w:rsid w:val="00B64AE2"/>
    <w:rsid w:val="00B722CC"/>
    <w:rsid w:val="00BA7586"/>
    <w:rsid w:val="00BC4166"/>
    <w:rsid w:val="00BD3330"/>
    <w:rsid w:val="00BD6731"/>
    <w:rsid w:val="00BD6A2D"/>
    <w:rsid w:val="00BE789D"/>
    <w:rsid w:val="00BF5ED6"/>
    <w:rsid w:val="00C00645"/>
    <w:rsid w:val="00C0314B"/>
    <w:rsid w:val="00C0360F"/>
    <w:rsid w:val="00C07BCE"/>
    <w:rsid w:val="00C13A02"/>
    <w:rsid w:val="00C163E3"/>
    <w:rsid w:val="00C22381"/>
    <w:rsid w:val="00C24570"/>
    <w:rsid w:val="00C25D30"/>
    <w:rsid w:val="00C26A66"/>
    <w:rsid w:val="00C316AB"/>
    <w:rsid w:val="00C474AC"/>
    <w:rsid w:val="00C50DCA"/>
    <w:rsid w:val="00C530F1"/>
    <w:rsid w:val="00C55816"/>
    <w:rsid w:val="00C55869"/>
    <w:rsid w:val="00C56723"/>
    <w:rsid w:val="00C6048C"/>
    <w:rsid w:val="00C618EE"/>
    <w:rsid w:val="00C63025"/>
    <w:rsid w:val="00C65901"/>
    <w:rsid w:val="00C73687"/>
    <w:rsid w:val="00C8156A"/>
    <w:rsid w:val="00C933F5"/>
    <w:rsid w:val="00CA0E5C"/>
    <w:rsid w:val="00CA4854"/>
    <w:rsid w:val="00CA5E40"/>
    <w:rsid w:val="00CB3077"/>
    <w:rsid w:val="00CB3F13"/>
    <w:rsid w:val="00CB7EDE"/>
    <w:rsid w:val="00CC1BB8"/>
    <w:rsid w:val="00CC55F7"/>
    <w:rsid w:val="00CC5A79"/>
    <w:rsid w:val="00CD3943"/>
    <w:rsid w:val="00CE1E59"/>
    <w:rsid w:val="00CE264A"/>
    <w:rsid w:val="00CF045B"/>
    <w:rsid w:val="00CF0BE3"/>
    <w:rsid w:val="00CF75E8"/>
    <w:rsid w:val="00D1064A"/>
    <w:rsid w:val="00D12E1B"/>
    <w:rsid w:val="00D21940"/>
    <w:rsid w:val="00D221AE"/>
    <w:rsid w:val="00D27CDE"/>
    <w:rsid w:val="00D27F16"/>
    <w:rsid w:val="00D322E1"/>
    <w:rsid w:val="00D3393C"/>
    <w:rsid w:val="00D33FC3"/>
    <w:rsid w:val="00D37BD2"/>
    <w:rsid w:val="00D43255"/>
    <w:rsid w:val="00D44858"/>
    <w:rsid w:val="00D4608E"/>
    <w:rsid w:val="00D46174"/>
    <w:rsid w:val="00D46DC9"/>
    <w:rsid w:val="00D55185"/>
    <w:rsid w:val="00D56658"/>
    <w:rsid w:val="00D5784F"/>
    <w:rsid w:val="00D64EA5"/>
    <w:rsid w:val="00D65E60"/>
    <w:rsid w:val="00D72167"/>
    <w:rsid w:val="00D74A01"/>
    <w:rsid w:val="00D75FEA"/>
    <w:rsid w:val="00D771CF"/>
    <w:rsid w:val="00D77359"/>
    <w:rsid w:val="00D8731C"/>
    <w:rsid w:val="00D9347E"/>
    <w:rsid w:val="00D935B1"/>
    <w:rsid w:val="00D9520E"/>
    <w:rsid w:val="00D97033"/>
    <w:rsid w:val="00DB6A95"/>
    <w:rsid w:val="00DD2F18"/>
    <w:rsid w:val="00DE1320"/>
    <w:rsid w:val="00DF02DC"/>
    <w:rsid w:val="00E016FF"/>
    <w:rsid w:val="00E03732"/>
    <w:rsid w:val="00E0521F"/>
    <w:rsid w:val="00E06286"/>
    <w:rsid w:val="00E102C8"/>
    <w:rsid w:val="00E1050C"/>
    <w:rsid w:val="00E10FC6"/>
    <w:rsid w:val="00E1690E"/>
    <w:rsid w:val="00E1777C"/>
    <w:rsid w:val="00E25EB1"/>
    <w:rsid w:val="00E339AF"/>
    <w:rsid w:val="00E34381"/>
    <w:rsid w:val="00E34432"/>
    <w:rsid w:val="00E349FD"/>
    <w:rsid w:val="00E34C41"/>
    <w:rsid w:val="00E36234"/>
    <w:rsid w:val="00E36597"/>
    <w:rsid w:val="00E45C15"/>
    <w:rsid w:val="00E47983"/>
    <w:rsid w:val="00E641DA"/>
    <w:rsid w:val="00E80510"/>
    <w:rsid w:val="00E94B0F"/>
    <w:rsid w:val="00EB3B04"/>
    <w:rsid w:val="00EB4986"/>
    <w:rsid w:val="00EB704E"/>
    <w:rsid w:val="00EB7F8B"/>
    <w:rsid w:val="00EC193E"/>
    <w:rsid w:val="00EC4309"/>
    <w:rsid w:val="00EC5833"/>
    <w:rsid w:val="00EF040B"/>
    <w:rsid w:val="00EF1883"/>
    <w:rsid w:val="00EF1E77"/>
    <w:rsid w:val="00F051FA"/>
    <w:rsid w:val="00F05208"/>
    <w:rsid w:val="00F121B0"/>
    <w:rsid w:val="00F13957"/>
    <w:rsid w:val="00F1576D"/>
    <w:rsid w:val="00F35EC1"/>
    <w:rsid w:val="00F36220"/>
    <w:rsid w:val="00F3752D"/>
    <w:rsid w:val="00F41853"/>
    <w:rsid w:val="00F41B50"/>
    <w:rsid w:val="00F517D1"/>
    <w:rsid w:val="00F52163"/>
    <w:rsid w:val="00F542F4"/>
    <w:rsid w:val="00F55084"/>
    <w:rsid w:val="00F5607D"/>
    <w:rsid w:val="00F620BE"/>
    <w:rsid w:val="00F655F7"/>
    <w:rsid w:val="00F6787B"/>
    <w:rsid w:val="00F70396"/>
    <w:rsid w:val="00F7086E"/>
    <w:rsid w:val="00F81D62"/>
    <w:rsid w:val="00F92899"/>
    <w:rsid w:val="00FA0976"/>
    <w:rsid w:val="00FA76A0"/>
    <w:rsid w:val="00FB1120"/>
    <w:rsid w:val="00FC4B38"/>
    <w:rsid w:val="00FC61D8"/>
    <w:rsid w:val="00FE0570"/>
    <w:rsid w:val="00FF4FAB"/>
    <w:rsid w:val="00FF51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A7403"/>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aliases w:val="Lettre d'introduction,Paragraph,Paragraphe de liste PBLH,Graph &amp; Table tite,Normal bullet 2,Bullet list,Figure_name,Equipment,Numbered Indented Text,lp1,List Paragraph11,List Paragraph Char Char Char,List Paragraph Char Char,Citation List"/>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aliases w:val="Lettre d'introduction Char,Paragraph Char,Paragraphe de liste PBLH Char,Graph &amp; Table tite Char,Normal bullet 2 Char,Bullet list Char,Figure_name Char,Equipment Char,Numbered Indented Text Char,lp1 Char,List Paragraph11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unhideWhenUsed/>
    <w:rsid w:val="00CF75E8"/>
    <w:pPr>
      <w:spacing w:before="100" w:beforeAutospacing="1" w:after="100" w:afterAutospacing="1"/>
    </w:pPr>
  </w:style>
  <w:style w:type="character" w:customStyle="1" w:styleId="Nerijeenospominjanje1">
    <w:name w:val="Neriješeno spominjanje1"/>
    <w:basedOn w:val="Zadanifontodlomka"/>
    <w:uiPriority w:val="99"/>
    <w:semiHidden/>
    <w:unhideWhenUsed/>
    <w:rsid w:val="00246D78"/>
    <w:rPr>
      <w:color w:val="605E5C"/>
      <w:shd w:val="clear" w:color="auto" w:fill="E1DFDD"/>
    </w:rPr>
  </w:style>
  <w:style w:type="paragraph" w:styleId="TOCNaslov">
    <w:name w:val="TOC Heading"/>
    <w:basedOn w:val="Naslov1"/>
    <w:next w:val="Normal"/>
    <w:uiPriority w:val="39"/>
    <w:unhideWhenUsed/>
    <w:qFormat/>
    <w:rsid w:val="005B7399"/>
    <w:pPr>
      <w:keepLines/>
      <w:numPr>
        <w:ilvl w:val="0"/>
        <w:numId w:val="0"/>
      </w:numPr>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character" w:styleId="Nerijeenospominjanje">
    <w:name w:val="Unresolved Mention"/>
    <w:basedOn w:val="Zadanifontodlomka"/>
    <w:uiPriority w:val="99"/>
    <w:semiHidden/>
    <w:unhideWhenUsed/>
    <w:rsid w:val="00C0360F"/>
    <w:rPr>
      <w:color w:val="605E5C"/>
      <w:shd w:val="clear" w:color="auto" w:fill="E1DFDD"/>
    </w:rPr>
  </w:style>
  <w:style w:type="table" w:customStyle="1" w:styleId="Reetkatablice2">
    <w:name w:val="Rešetka tablice2"/>
    <w:basedOn w:val="Obinatablica"/>
    <w:next w:val="Reetkatablice"/>
    <w:uiPriority w:val="39"/>
    <w:rsid w:val="00AD7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410497667">
      <w:bodyDiv w:val="1"/>
      <w:marLeft w:val="0"/>
      <w:marRight w:val="0"/>
      <w:marTop w:val="0"/>
      <w:marBottom w:val="0"/>
      <w:divBdr>
        <w:top w:val="none" w:sz="0" w:space="0" w:color="auto"/>
        <w:left w:val="none" w:sz="0" w:space="0" w:color="auto"/>
        <w:bottom w:val="none" w:sz="0" w:space="0" w:color="auto"/>
        <w:right w:val="none" w:sz="0" w:space="0" w:color="auto"/>
      </w:divBdr>
    </w:div>
    <w:div w:id="1501195484">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jana.herman@mps.h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vna.nabava@mps.h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joprivreda.gov.hr/" TargetMode="External"/><Relationship Id="rId5" Type="http://schemas.openxmlformats.org/officeDocument/2006/relationships/numbering" Target="numbering.xml"/><Relationship Id="rId15" Type="http://schemas.openxmlformats.org/officeDocument/2006/relationships/hyperlink" Target="mailto:javna.nabava@mps.h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vna.nabava@mp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44F68D2B8319045BF368669B7324320" ma:contentTypeVersion="1" ma:contentTypeDescription="Stvaranje novog dokumenta." ma:contentTypeScope="" ma:versionID="9581cde97a375e4e9dd6ba0ea5382c5e">
  <xsd:schema xmlns:xsd="http://www.w3.org/2001/XMLSchema" xmlns:xs="http://www.w3.org/2001/XMLSchema" xmlns:p="http://schemas.microsoft.com/office/2006/metadata/properties" xmlns:ns2="a2d4826b-a6f0-412f-bc7b-463321686831" targetNamespace="http://schemas.microsoft.com/office/2006/metadata/properties" ma:root="true" ma:fieldsID="08b75d6208813d550b4126712f71188d" ns2:_="">
    <xsd:import namespace="a2d4826b-a6f0-412f-bc7b-4633216868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4826b-a6f0-412f-bc7b-463321686831"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00517DF6-2473-4762-B03F-B35420FA7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4826b-a6f0-412f-bc7b-463321686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4A63B8-296F-4B32-89EB-441B90D5C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8</Pages>
  <Words>1782</Words>
  <Characters>10160</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 Herman</dc:creator>
  <cp:lastModifiedBy>Marijana Herman</cp:lastModifiedBy>
  <cp:revision>26</cp:revision>
  <cp:lastPrinted>2022-06-03T12:58:00Z</cp:lastPrinted>
  <dcterms:created xsi:type="dcterms:W3CDTF">2022-08-29T11:24:00Z</dcterms:created>
  <dcterms:modified xsi:type="dcterms:W3CDTF">2022-09-05T10:05:00Z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0x010100C44F68D2B8319045BF368669B7324320</vt:lpwstr>
  </property>
</Properties>
</file>